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66" w:rsidRDefault="00E03E66" w:rsidP="00E03E66">
      <w:pPr>
        <w:spacing w:line="240" w:lineRule="exact"/>
        <w:rPr>
          <w:sz w:val="19"/>
          <w:szCs w:val="19"/>
        </w:rPr>
      </w:pPr>
      <w:bookmarkStart w:id="0" w:name="bookmark0"/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16592AE0" wp14:editId="75CE9935">
            <wp:simplePos x="0" y="0"/>
            <wp:positionH relativeFrom="column">
              <wp:posOffset>4775038</wp:posOffset>
            </wp:positionH>
            <wp:positionV relativeFrom="paragraph">
              <wp:posOffset>485036</wp:posOffset>
            </wp:positionV>
            <wp:extent cx="1488558" cy="148855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ГБОУ Казачинская школа печать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2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388"/>
        <w:gridCol w:w="3506"/>
      </w:tblGrid>
      <w:tr w:rsidR="00E03E66" w:rsidRPr="00386FD6" w:rsidTr="008D0BE8">
        <w:trPr>
          <w:trHeight w:val="1692"/>
        </w:trPr>
        <w:tc>
          <w:tcPr>
            <w:tcW w:w="1555" w:type="pct"/>
            <w:shd w:val="clear" w:color="auto" w:fill="auto"/>
          </w:tcPr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«Рассмотрено»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Председатель МО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И.Ю.Головкова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Протокол №1 от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30 августа 2021г.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3" w:type="pct"/>
            <w:shd w:val="clear" w:color="auto" w:fill="auto"/>
          </w:tcPr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Заместитель директора школы по УР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О.В. Стильве 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31 августа 2021г.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2" w:type="pct"/>
            <w:shd w:val="clear" w:color="auto" w:fill="auto"/>
          </w:tcPr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1D86B2F" wp14:editId="3694B754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82890</wp:posOffset>
                  </wp:positionV>
                  <wp:extent cx="765544" cy="64732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охотова 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44" cy="64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F9C"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 xml:space="preserve">Директор школы  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 w:rsidRPr="003E3F9C">
              <w:rPr>
                <w:rFonts w:ascii="Times New Roman" w:hAnsi="Times New Roman" w:cs="Times New Roman"/>
                <w:szCs w:val="28"/>
              </w:rPr>
              <w:t>Ю.А.Грохотова ___________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№1</w:t>
            </w:r>
            <w:r w:rsidRPr="003E3F9C">
              <w:rPr>
                <w:rFonts w:ascii="Times New Roman" w:hAnsi="Times New Roman" w:cs="Times New Roman"/>
                <w:szCs w:val="28"/>
              </w:rPr>
              <w:t xml:space="preserve"> от 01.09. 2021г.</w:t>
            </w:r>
          </w:p>
          <w:p w:rsidR="00E03E66" w:rsidRPr="003E3F9C" w:rsidRDefault="00E03E66" w:rsidP="008D0BE8">
            <w:pPr>
              <w:tabs>
                <w:tab w:val="left" w:pos="9288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3E66" w:rsidRDefault="00E03E66" w:rsidP="00E03E66">
      <w:pPr>
        <w:spacing w:line="240" w:lineRule="exact"/>
        <w:ind w:left="1134"/>
        <w:rPr>
          <w:sz w:val="19"/>
          <w:szCs w:val="19"/>
        </w:rPr>
      </w:pPr>
    </w:p>
    <w:p w:rsidR="00E03E66" w:rsidRDefault="00E03E66" w:rsidP="00E03E66">
      <w:pPr>
        <w:spacing w:line="240" w:lineRule="exact"/>
        <w:rPr>
          <w:sz w:val="19"/>
          <w:szCs w:val="19"/>
        </w:rPr>
      </w:pPr>
    </w:p>
    <w:p w:rsidR="000609EA" w:rsidRDefault="000609EA" w:rsidP="000609EA">
      <w:pPr>
        <w:spacing w:line="240" w:lineRule="exact"/>
        <w:ind w:left="1134"/>
        <w:rPr>
          <w:sz w:val="19"/>
          <w:szCs w:val="19"/>
        </w:rPr>
      </w:pPr>
    </w:p>
    <w:p w:rsidR="000609EA" w:rsidRDefault="000609EA" w:rsidP="000609EA">
      <w:pPr>
        <w:pStyle w:val="10"/>
        <w:keepNext/>
        <w:keepLines/>
        <w:shd w:val="clear" w:color="auto" w:fill="auto"/>
        <w:spacing w:after="428" w:line="380" w:lineRule="exact"/>
        <w:ind w:firstLine="0"/>
        <w:rPr>
          <w:rStyle w:val="11"/>
        </w:rPr>
      </w:pPr>
    </w:p>
    <w:p w:rsidR="007308DB" w:rsidRDefault="00F43747" w:rsidP="000609EA">
      <w:pPr>
        <w:pStyle w:val="10"/>
        <w:keepNext/>
        <w:keepLines/>
        <w:shd w:val="clear" w:color="auto" w:fill="auto"/>
        <w:spacing w:after="428" w:line="380" w:lineRule="exact"/>
        <w:ind w:firstLine="0"/>
        <w:jc w:val="center"/>
      </w:pPr>
      <w:r>
        <w:rPr>
          <w:rStyle w:val="11"/>
        </w:rPr>
        <w:t>Рабочая программа</w:t>
      </w:r>
      <w:bookmarkEnd w:id="0"/>
    </w:p>
    <w:p w:rsidR="007308DB" w:rsidRDefault="00F43747" w:rsidP="000609EA">
      <w:pPr>
        <w:pStyle w:val="aa"/>
        <w:jc w:val="center"/>
      </w:pPr>
      <w:bookmarkStart w:id="1" w:name="bookmark1"/>
      <w:r>
        <w:rPr>
          <w:rStyle w:val="31"/>
          <w:rFonts w:eastAsia="Courier New"/>
        </w:rPr>
        <w:t>Русский язык</w:t>
      </w:r>
      <w:bookmarkEnd w:id="1"/>
    </w:p>
    <w:p w:rsidR="000609EA" w:rsidRDefault="00F43747" w:rsidP="000609EA">
      <w:pPr>
        <w:pStyle w:val="aa"/>
        <w:jc w:val="center"/>
        <w:rPr>
          <w:rStyle w:val="11"/>
          <w:rFonts w:eastAsia="Courier New"/>
        </w:rPr>
      </w:pPr>
      <w:bookmarkStart w:id="2" w:name="bookmark2"/>
      <w:r>
        <w:rPr>
          <w:rStyle w:val="11"/>
          <w:rFonts w:eastAsia="Courier New"/>
        </w:rPr>
        <w:t>для обучающихся с умственной отст</w:t>
      </w:r>
      <w:r w:rsidR="000609EA">
        <w:rPr>
          <w:rStyle w:val="11"/>
          <w:rFonts w:eastAsia="Courier New"/>
        </w:rPr>
        <w:t>алостью легкой степени</w:t>
      </w:r>
    </w:p>
    <w:p w:rsidR="007308DB" w:rsidRDefault="000609EA" w:rsidP="000609EA">
      <w:pPr>
        <w:pStyle w:val="aa"/>
        <w:jc w:val="center"/>
      </w:pPr>
      <w:r>
        <w:rPr>
          <w:rStyle w:val="11"/>
          <w:rFonts w:eastAsia="Courier New"/>
        </w:rPr>
        <w:t>класс: 1, 2 , З, 4, 5, 6</w:t>
      </w:r>
      <w:r w:rsidR="00F43747">
        <w:rPr>
          <w:rStyle w:val="11"/>
          <w:rFonts w:eastAsia="Courier New"/>
        </w:rPr>
        <w:t>.</w:t>
      </w:r>
      <w:bookmarkEnd w:id="2"/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E03E66" w:rsidRPr="003E3F9C" w:rsidRDefault="00E03E66" w:rsidP="00E03E66">
      <w:pPr>
        <w:pStyle w:val="aa"/>
        <w:jc w:val="right"/>
        <w:rPr>
          <w:rFonts w:ascii="Times New Roman" w:hAnsi="Times New Roman" w:cs="Times New Roman"/>
        </w:rPr>
      </w:pPr>
      <w:r w:rsidRPr="003E3F9C">
        <w:rPr>
          <w:rFonts w:ascii="Times New Roman" w:hAnsi="Times New Roman" w:cs="Times New Roman"/>
        </w:rPr>
        <w:t>Рассмотрено на заседании</w:t>
      </w:r>
    </w:p>
    <w:p w:rsidR="00E03E66" w:rsidRPr="003E3F9C" w:rsidRDefault="00E03E66" w:rsidP="00E03E66">
      <w:pPr>
        <w:pStyle w:val="aa"/>
        <w:jc w:val="right"/>
        <w:rPr>
          <w:rFonts w:ascii="Times New Roman" w:hAnsi="Times New Roman" w:cs="Times New Roman"/>
        </w:rPr>
      </w:pPr>
      <w:r w:rsidRPr="003E3F9C">
        <w:rPr>
          <w:rFonts w:ascii="Times New Roman" w:hAnsi="Times New Roman" w:cs="Times New Roman"/>
        </w:rPr>
        <w:t xml:space="preserve">                                                                                        педагогического совета</w:t>
      </w:r>
    </w:p>
    <w:p w:rsidR="00E03E66" w:rsidRPr="003E3F9C" w:rsidRDefault="00E03E66" w:rsidP="00E03E66">
      <w:pPr>
        <w:pStyle w:val="aa"/>
        <w:jc w:val="right"/>
        <w:rPr>
          <w:rFonts w:ascii="Times New Roman" w:hAnsi="Times New Roman" w:cs="Times New Roman"/>
        </w:rPr>
      </w:pPr>
      <w:r w:rsidRPr="003E3F9C">
        <w:rPr>
          <w:rFonts w:ascii="Times New Roman" w:hAnsi="Times New Roman" w:cs="Times New Roman"/>
        </w:rPr>
        <w:t xml:space="preserve">                                                                                            протокол № </w:t>
      </w:r>
      <w:r>
        <w:rPr>
          <w:rFonts w:ascii="Times New Roman" w:hAnsi="Times New Roman" w:cs="Times New Roman"/>
        </w:rPr>
        <w:t>1</w:t>
      </w:r>
      <w:r w:rsidRPr="003E3F9C">
        <w:rPr>
          <w:rFonts w:ascii="Times New Roman" w:hAnsi="Times New Roman" w:cs="Times New Roman"/>
        </w:rPr>
        <w:t xml:space="preserve">                                                   </w:t>
      </w:r>
    </w:p>
    <w:p w:rsidR="00E03E66" w:rsidRPr="003E3F9C" w:rsidRDefault="00E03E66" w:rsidP="00E03E66">
      <w:pPr>
        <w:pStyle w:val="aa"/>
        <w:jc w:val="right"/>
        <w:rPr>
          <w:rFonts w:ascii="Times New Roman" w:hAnsi="Times New Roman" w:cs="Times New Roman"/>
        </w:rPr>
      </w:pPr>
      <w:r w:rsidRPr="003E3F9C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от  «31</w:t>
      </w:r>
      <w:r w:rsidRPr="003E3F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 w:rsidRPr="003E3F9C">
        <w:rPr>
          <w:rFonts w:ascii="Times New Roman" w:hAnsi="Times New Roman" w:cs="Times New Roman"/>
        </w:rPr>
        <w:t>2021г.</w:t>
      </w:r>
    </w:p>
    <w:p w:rsidR="000609EA" w:rsidRDefault="000609EA" w:rsidP="000609EA">
      <w:pPr>
        <w:pStyle w:val="aa"/>
        <w:jc w:val="right"/>
        <w:rPr>
          <w:rFonts w:ascii="Times New Roman" w:hAnsi="Times New Roman" w:cs="Times New Roman"/>
        </w:rPr>
      </w:pPr>
    </w:p>
    <w:p w:rsidR="000609EA" w:rsidRDefault="000609EA" w:rsidP="000609EA">
      <w:pPr>
        <w:pStyle w:val="aa"/>
        <w:jc w:val="right"/>
        <w:rPr>
          <w:rFonts w:ascii="Times New Roman" w:hAnsi="Times New Roman" w:cs="Times New Roman"/>
        </w:rPr>
      </w:pPr>
    </w:p>
    <w:p w:rsidR="000609EA" w:rsidRDefault="000609EA" w:rsidP="000609EA">
      <w:pPr>
        <w:pStyle w:val="aa"/>
        <w:jc w:val="right"/>
      </w:pPr>
    </w:p>
    <w:p w:rsidR="000609EA" w:rsidRDefault="000609EA" w:rsidP="000609EA">
      <w:pPr>
        <w:pStyle w:val="aa"/>
        <w:jc w:val="right"/>
      </w:pPr>
    </w:p>
    <w:p w:rsidR="000609EA" w:rsidRDefault="000609EA" w:rsidP="000609EA">
      <w:pPr>
        <w:pStyle w:val="aa"/>
        <w:jc w:val="right"/>
      </w:pPr>
      <w:r>
        <w:t xml:space="preserve">                                                             </w:t>
      </w:r>
    </w:p>
    <w:p w:rsidR="00E03E66" w:rsidRDefault="000609EA" w:rsidP="000609EA">
      <w:pPr>
        <w:pStyle w:val="aa"/>
        <w:rPr>
          <w:rFonts w:ascii="Times New Roman" w:hAnsi="Times New Roman" w:cs="Times New Roman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</w:rPr>
        <w:t xml:space="preserve">Составитель:  </w:t>
      </w:r>
    </w:p>
    <w:p w:rsidR="000609EA" w:rsidRDefault="000609EA" w:rsidP="00E03E66">
      <w:pPr>
        <w:pStyle w:val="aa"/>
        <w:jc w:val="right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t>К.А. Семёнова</w:t>
      </w:r>
    </w:p>
    <w:p w:rsidR="000609EA" w:rsidRDefault="000609EA" w:rsidP="00E03E66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И.Ю. Головкова</w:t>
      </w:r>
    </w:p>
    <w:p w:rsidR="000609EA" w:rsidRDefault="000609EA" w:rsidP="000609EA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С.Н. Кембель</w:t>
      </w:r>
    </w:p>
    <w:p w:rsidR="000609EA" w:rsidRDefault="000609EA" w:rsidP="000609EA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 Стильве</w:t>
      </w:r>
    </w:p>
    <w:p w:rsidR="000609EA" w:rsidRDefault="000609EA" w:rsidP="000609EA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Е.Л. Башназарова</w:t>
      </w:r>
    </w:p>
    <w:p w:rsidR="000609EA" w:rsidRDefault="000609EA" w:rsidP="000609EA">
      <w:pPr>
        <w:ind w:left="420"/>
        <w:jc w:val="right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 w:rsidP="000609EA">
      <w:pPr>
        <w:pStyle w:val="50"/>
        <w:shd w:val="clear" w:color="auto" w:fill="auto"/>
        <w:jc w:val="left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0609EA" w:rsidRDefault="000609EA">
      <w:pPr>
        <w:pStyle w:val="50"/>
        <w:shd w:val="clear" w:color="auto" w:fill="auto"/>
      </w:pPr>
    </w:p>
    <w:p w:rsidR="007308DB" w:rsidRDefault="00F43747">
      <w:pPr>
        <w:pStyle w:val="50"/>
        <w:shd w:val="clear" w:color="auto" w:fill="auto"/>
      </w:pPr>
      <w:r>
        <w:t>Пояснительная записка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Рабочая программа по русскому языку составлена на основе адаптированной основной общеобразовательной программы для обучающихся с умственной отсталостью легкой степени КГБОУ «К</w:t>
      </w:r>
      <w:r w:rsidR="000609EA">
        <w:t xml:space="preserve">азачинская </w:t>
      </w:r>
      <w:r>
        <w:t xml:space="preserve"> школа». Составлена на основе ФГОС образования обучающихся с умственной отсталостью (интеллектуальными нарушениями), вариант 1.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rPr>
          <w:rStyle w:val="a5"/>
        </w:rPr>
        <w:t xml:space="preserve">Цель </w:t>
      </w:r>
      <w:r>
        <w:t>уроков русского языка 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7308DB" w:rsidRDefault="00F43747">
      <w:pPr>
        <w:pStyle w:val="23"/>
        <w:shd w:val="clear" w:color="auto" w:fill="auto"/>
        <w:ind w:left="20" w:firstLine="560"/>
      </w:pPr>
      <w:r>
        <w:t xml:space="preserve">Изучение предмета призвано решать следующие </w:t>
      </w:r>
      <w:r>
        <w:rPr>
          <w:rStyle w:val="a5"/>
        </w:rPr>
        <w:t>задачи:</w:t>
      </w:r>
    </w:p>
    <w:p w:rsidR="007308DB" w:rsidRDefault="00F43747">
      <w:pPr>
        <w:pStyle w:val="23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560"/>
      </w:pPr>
      <w:r>
        <w:t>Уточнение и обогащение представлений об окружающей действительности и овладение на этой основе языковыми единицами (звук, буква, слово, предложение);</w:t>
      </w:r>
    </w:p>
    <w:p w:rsidR="007308DB" w:rsidRDefault="00F43747">
      <w:pPr>
        <w:pStyle w:val="23"/>
        <w:numPr>
          <w:ilvl w:val="0"/>
          <w:numId w:val="1"/>
        </w:numPr>
        <w:shd w:val="clear" w:color="auto" w:fill="auto"/>
        <w:tabs>
          <w:tab w:val="left" w:pos="1090"/>
        </w:tabs>
        <w:ind w:left="20" w:right="20" w:firstLine="560"/>
      </w:pPr>
      <w:r>
        <w:t>Формирование первоначальными «дограмматическими» понятиями и развитие коммуникативно-речевых навыков;</w:t>
      </w:r>
    </w:p>
    <w:p w:rsidR="007308DB" w:rsidRDefault="00F43747">
      <w:pPr>
        <w:pStyle w:val="23"/>
        <w:numPr>
          <w:ilvl w:val="0"/>
          <w:numId w:val="1"/>
        </w:numPr>
        <w:shd w:val="clear" w:color="auto" w:fill="auto"/>
        <w:tabs>
          <w:tab w:val="left" w:pos="873"/>
        </w:tabs>
        <w:ind w:left="20" w:firstLine="560"/>
      </w:pPr>
      <w:r>
        <w:t>Коррекция недостатков речевой и мыслительной деятельности;</w:t>
      </w:r>
    </w:p>
    <w:p w:rsidR="007308DB" w:rsidRDefault="00F43747">
      <w:pPr>
        <w:pStyle w:val="23"/>
        <w:numPr>
          <w:ilvl w:val="0"/>
          <w:numId w:val="1"/>
        </w:numPr>
        <w:shd w:val="clear" w:color="auto" w:fill="auto"/>
        <w:tabs>
          <w:tab w:val="left" w:pos="932"/>
        </w:tabs>
        <w:ind w:left="20" w:right="20" w:firstLine="560"/>
      </w:pPr>
      <w: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7308DB" w:rsidRDefault="00F43747">
      <w:pPr>
        <w:pStyle w:val="23"/>
        <w:numPr>
          <w:ilvl w:val="0"/>
          <w:numId w:val="1"/>
        </w:numPr>
        <w:shd w:val="clear" w:color="auto" w:fill="auto"/>
        <w:tabs>
          <w:tab w:val="left" w:pos="873"/>
        </w:tabs>
        <w:ind w:left="20" w:firstLine="560"/>
      </w:pPr>
      <w:r>
        <w:t>Развитие навыков устной коммуникации;</w:t>
      </w:r>
    </w:p>
    <w:p w:rsidR="007308DB" w:rsidRDefault="00F43747">
      <w:pPr>
        <w:pStyle w:val="23"/>
        <w:numPr>
          <w:ilvl w:val="0"/>
          <w:numId w:val="1"/>
        </w:numPr>
        <w:shd w:val="clear" w:color="auto" w:fill="auto"/>
        <w:tabs>
          <w:tab w:val="left" w:pos="882"/>
        </w:tabs>
        <w:ind w:left="20" w:firstLine="560"/>
      </w:pPr>
      <w:r>
        <w:t>Формирование положительных нравственных качеств и свойств личности.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 1, 2, 3 и 4 классах включены в учебную программу следующие разделы: «Предложение», «Звуки и буквы», «Ударение в словах», «Слог. Слог, как часть слова», «Звонкие и глухие согласные», «Шипящие, свистящие согласные», «Гласные буквы е,ё,ю,я в начале слова», «Твёрдые и мягкие согласные», «Ь на конце слова», «Слово. Название предметов», «Большая буква в именах собственных», «Названия действий», «Предлоги», «Слова с непроверяемыми гласными».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Важнейшей линией курса является формирование у обучающихся действий звукового анализа, дать качественную характеристику каждому звуку (гласный, твёрдый, мягкий согласный).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перестановки. Звуковой анализ помогает также осознать первоклассникам основные принципы русской графики, что способствует формированию навыка слогового чтения.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 5 классе включены в учебную программу следующие разделы: «Фонетика», «Морфология», «Синтаксис», «Развитие речи, работа с текстом», «Деловое письмо».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 6 классе включены в учебную программу следующие разделы: «Фонетика», «Морфология», «Части речи», «Синтаксис», «Развитие речи, работа с текстом», «Деловое письмо».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 7 классе включены в учебную программу следующие разделы: «Морфология», «Части речи», «Синтаксис», «Развитие речи, работа с текстом», «Деловое письмо».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Важнейшей линией курса является формирование у обучающихся действий звукового анализа, дать качественную характеристику каждому звуку (гласный, твёрдый, мягкий согласный). Звуковой анализ закладывает основы лингвистического образования и будущего грамотного письма, предупреждая возможности пропуска букв, их перестановки. Звуковой анализ помогает также осознать первоклассникам основные принципы русской графики, что способствует формированию навыка слогового чтения.</w:t>
      </w:r>
    </w:p>
    <w:p w:rsidR="007308DB" w:rsidRDefault="00F43747">
      <w:pPr>
        <w:pStyle w:val="50"/>
        <w:shd w:val="clear" w:color="auto" w:fill="auto"/>
      </w:pPr>
      <w:r>
        <w:t>Общая характеристика учебного предмета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Язык - по своей специфике и социальной значимости -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Русский язык - государственный язык Российской Федерации, средство межнационального общения и консолидации народов России.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Коррекционная направленность программного материала проявляется в области речевого развития обучающихся с умственной отсталостью легкой степени.</w:t>
      </w:r>
    </w:p>
    <w:p w:rsidR="007308DB" w:rsidRDefault="00F43747">
      <w:pPr>
        <w:pStyle w:val="23"/>
        <w:shd w:val="clear" w:color="auto" w:fill="auto"/>
        <w:ind w:left="20" w:firstLine="560"/>
      </w:pPr>
      <w:r>
        <w:t xml:space="preserve">В процессе обучения проводится работа над устранением недостатков всех сторон речи обучающихся с умственной отсталостью легкой степени. На уроках корригируются дефекты </w:t>
      </w:r>
      <w:r>
        <w:lastRenderedPageBreak/>
        <w:t>произношения, формируются фонетико - фонематические представления. На уроках устраняются неправильность употребления грамматических форм, синтаксических конструкций, неточность и бедность словаря.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Программа выделяет на всех этапах обучения пропедевтические периоды. В течение этих периодов у обучающихся с умственной отсталостью легкой степени коррегируются недостатки прошлого опыта, готовят их к усвоению последующих разделов программы.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Программный материал имеет практическую направленность и нацелен на формирование у обучающихся с умственной отсталостью легкой степени речевых навыков, на развитие и коррекцию речи.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При работе над программой учтено, что школьникам не доступны абстрактные понятия, поэтому программа включает только те грамматические категории, для которых характерна научная дифференцированность.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Практическая направленность обучения проявляется в том, что обучающиеся с умственной отсталостью легкой степени усваивают некоторые темы на основе грамматических комментариев и посредством практических упражнений, выполняют задания стилистического характера, способствующие развитию правильной связной речи и преодолению неточностей употребления слов, повторения одних и тех же слов в предложениях.</w:t>
      </w:r>
    </w:p>
    <w:p w:rsidR="007308DB" w:rsidRDefault="00F43747">
      <w:pPr>
        <w:pStyle w:val="50"/>
        <w:shd w:val="clear" w:color="auto" w:fill="auto"/>
        <w:ind w:left="3080"/>
        <w:jc w:val="left"/>
      </w:pPr>
      <w:r>
        <w:t>Место курса «Русский язык» в учебном плане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Предмет «Русский язык» является частью предметной области «Язык и речевая практика», относится к обязательной части учебного плана. Предмет изучается с 1 по 9 класс.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В 1 классе из учебного плана выделяется 99 часов (3 часа в неделю).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Во 2, 3 и 4 классах из учебного плана выделяется 136 часов (4 часа в неделю).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В 5 - 7 классах из учебного плана выделяется 136 часов (4 часа в неделю).</w:t>
      </w:r>
    </w:p>
    <w:p w:rsidR="007308DB" w:rsidRDefault="00F43747">
      <w:pPr>
        <w:pStyle w:val="23"/>
        <w:shd w:val="clear" w:color="auto" w:fill="auto"/>
        <w:spacing w:after="240"/>
        <w:ind w:left="20" w:right="20" w:firstLine="560"/>
      </w:pPr>
      <w:r>
        <w:t>В 5 классе 1 час добавляется за счет части, формируемой участниками образовательных отношений. Итого: 5 класс - 170 часов (5 часов в неделю).</w:t>
      </w:r>
    </w:p>
    <w:p w:rsidR="007308DB" w:rsidRDefault="00F43747">
      <w:pPr>
        <w:pStyle w:val="50"/>
        <w:shd w:val="clear" w:color="auto" w:fill="auto"/>
        <w:ind w:right="80"/>
      </w:pPr>
      <w:r>
        <w:t>Результаты изучения курса</w:t>
      </w:r>
    </w:p>
    <w:p w:rsidR="007308DB" w:rsidRDefault="00F43747">
      <w:pPr>
        <w:pStyle w:val="23"/>
        <w:shd w:val="clear" w:color="auto" w:fill="auto"/>
        <w:ind w:left="20" w:right="20"/>
      </w:pPr>
      <w:r>
        <w:t>Реализация программы обеспечивает достижение выпускниками начальной школы следующих предметных и личностных результатов:</w:t>
      </w:r>
    </w:p>
    <w:p w:rsidR="007308DB" w:rsidRDefault="00F43747">
      <w:pPr>
        <w:pStyle w:val="50"/>
        <w:shd w:val="clear" w:color="auto" w:fill="auto"/>
        <w:ind w:right="80"/>
      </w:pPr>
      <w:r>
        <w:t>Личностные результаты:</w:t>
      </w:r>
    </w:p>
    <w:p w:rsidR="007308DB" w:rsidRDefault="00F43747">
      <w:pPr>
        <w:pStyle w:val="50"/>
        <w:shd w:val="clear" w:color="auto" w:fill="auto"/>
        <w:ind w:right="80"/>
      </w:pPr>
      <w:r>
        <w:t>1-4 классы</w:t>
      </w:r>
    </w:p>
    <w:p w:rsidR="007308DB" w:rsidRDefault="00F43747">
      <w:pPr>
        <w:pStyle w:val="23"/>
        <w:shd w:val="clear" w:color="auto" w:fill="auto"/>
        <w:ind w:left="20" w:firstLine="560"/>
      </w:pPr>
      <w:r>
        <w:t>К личностным результатам освоения АООП в рамках предмета «Русский язык» относятся:</w:t>
      </w:r>
    </w:p>
    <w:p w:rsidR="007308DB" w:rsidRDefault="00F43747">
      <w:pPr>
        <w:pStyle w:val="23"/>
        <w:numPr>
          <w:ilvl w:val="0"/>
          <w:numId w:val="2"/>
        </w:numPr>
        <w:shd w:val="clear" w:color="auto" w:fill="auto"/>
        <w:tabs>
          <w:tab w:val="left" w:pos="820"/>
        </w:tabs>
        <w:ind w:left="20" w:firstLine="560"/>
      </w:pPr>
      <w:r>
        <w:t>осознание себя как гражданина России; формирование чувства гордости за свою Родину: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осознание себя как ученика, заинтересованного посещением школы, обучением, занятиями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74"/>
        </w:tabs>
        <w:ind w:left="20" w:right="20" w:firstLine="560"/>
      </w:pPr>
      <w:r>
        <w:t>положительное отношение и любовь к близким, к своей школе, своему городу, народу, России;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положительное отношение к урокам русского языка;</w:t>
      </w:r>
    </w:p>
    <w:p w:rsidR="007308DB" w:rsidRDefault="00F43747">
      <w:pPr>
        <w:pStyle w:val="23"/>
        <w:numPr>
          <w:ilvl w:val="0"/>
          <w:numId w:val="2"/>
        </w:numPr>
        <w:shd w:val="clear" w:color="auto" w:fill="auto"/>
        <w:tabs>
          <w:tab w:val="left" w:pos="946"/>
        </w:tabs>
        <w:ind w:left="20" w:right="20" w:firstLine="560"/>
      </w:pPr>
      <w:r>
        <w:t>формирование средствами литературных произведений уважительного отношения к иному мнению, истории и культуре других народов: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07"/>
        </w:tabs>
        <w:ind w:left="20" w:right="20" w:firstLine="560"/>
      </w:pPr>
      <w: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17"/>
        </w:tabs>
        <w:ind w:left="20" w:right="20" w:firstLine="560"/>
      </w:pPr>
      <w:r>
        <w:t>готовность признавать возможность существования различных точек зрения и права каждого иметь свою;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60"/>
        </w:tabs>
        <w:ind w:left="20" w:right="20" w:firstLine="560"/>
      </w:pPr>
      <w:r>
        <w:t>представления о многообразии окружающего мира, некоторых духовных традициях русского народа;</w:t>
      </w:r>
    </w:p>
    <w:p w:rsidR="007308DB" w:rsidRDefault="00F43747">
      <w:pPr>
        <w:pStyle w:val="23"/>
        <w:numPr>
          <w:ilvl w:val="0"/>
          <w:numId w:val="2"/>
        </w:numPr>
        <w:shd w:val="clear" w:color="auto" w:fill="auto"/>
        <w:tabs>
          <w:tab w:val="left" w:pos="839"/>
        </w:tabs>
        <w:ind w:left="20" w:firstLine="560"/>
      </w:pPr>
      <w:r>
        <w:t>овладение начальными навыками адаптации к школе, школьному коллективу</w:t>
      </w:r>
    </w:p>
    <w:p w:rsidR="007308DB" w:rsidRDefault="00F43747">
      <w:pPr>
        <w:pStyle w:val="23"/>
        <w:numPr>
          <w:ilvl w:val="0"/>
          <w:numId w:val="4"/>
        </w:numPr>
        <w:shd w:val="clear" w:color="auto" w:fill="auto"/>
        <w:tabs>
          <w:tab w:val="left" w:pos="839"/>
        </w:tabs>
        <w:ind w:left="20" w:firstLine="560"/>
      </w:pPr>
      <w:r>
        <w:t>владение навыками коммуникации и принятыми нормами социального взаимодействия;</w:t>
      </w:r>
    </w:p>
    <w:p w:rsidR="007308DB" w:rsidRDefault="00F43747">
      <w:pPr>
        <w:pStyle w:val="23"/>
        <w:numPr>
          <w:ilvl w:val="0"/>
          <w:numId w:val="4"/>
        </w:numPr>
        <w:shd w:val="clear" w:color="auto" w:fill="auto"/>
        <w:tabs>
          <w:tab w:val="left" w:pos="937"/>
        </w:tabs>
        <w:ind w:left="20" w:right="20" w:firstLine="560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08DB" w:rsidRDefault="00F43747">
      <w:pPr>
        <w:pStyle w:val="23"/>
        <w:numPr>
          <w:ilvl w:val="0"/>
          <w:numId w:val="4"/>
        </w:numPr>
        <w:shd w:val="clear" w:color="auto" w:fill="auto"/>
        <w:tabs>
          <w:tab w:val="left" w:pos="970"/>
        </w:tabs>
        <w:ind w:left="20" w:right="20" w:firstLine="560"/>
      </w:pPr>
      <w:r>
        <w:t>принятие и освоение социальной роли обучающегося, формирование и развитие социально значимых мотивов учебной деятельности: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Способность критически оценивать свои поступки и окружающих;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Освоение доступных социальных ролей;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Способность к самоконтролю, саморегуляции поведения</w:t>
      </w:r>
    </w:p>
    <w:p w:rsidR="007308DB" w:rsidRDefault="00F43747">
      <w:pPr>
        <w:pStyle w:val="23"/>
        <w:numPr>
          <w:ilvl w:val="0"/>
          <w:numId w:val="4"/>
        </w:numPr>
        <w:shd w:val="clear" w:color="auto" w:fill="auto"/>
        <w:tabs>
          <w:tab w:val="left" w:pos="841"/>
        </w:tabs>
        <w:ind w:left="20" w:right="400" w:firstLine="560"/>
        <w:jc w:val="left"/>
      </w:pPr>
      <w:r>
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</w:t>
      </w:r>
      <w:r>
        <w:lastRenderedPageBreak/>
        <w:t>осмысливать поступки героев;</w:t>
      </w:r>
    </w:p>
    <w:p w:rsidR="007308DB" w:rsidRDefault="00F43747">
      <w:pPr>
        <w:pStyle w:val="23"/>
        <w:numPr>
          <w:ilvl w:val="0"/>
          <w:numId w:val="4"/>
        </w:numPr>
        <w:shd w:val="clear" w:color="auto" w:fill="auto"/>
        <w:tabs>
          <w:tab w:val="left" w:pos="870"/>
        </w:tabs>
        <w:ind w:left="20" w:right="20" w:firstLine="560"/>
      </w:pPr>
      <w: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первоначальные умения видеть красоту в окружающем мире;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первоначальные умения видеть красоту в поведении, поступках людей.</w:t>
      </w:r>
    </w:p>
    <w:p w:rsidR="007308DB" w:rsidRDefault="00F43747">
      <w:pPr>
        <w:pStyle w:val="23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560"/>
      </w:pPr>
      <w:r>
        <w:t>развитие этических чувств, доброжелательности и эмоционально- нравственной отзывчивости, понимания и сопереживания чувствам других людей: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31"/>
        </w:tabs>
        <w:ind w:left="20" w:right="20" w:firstLine="560"/>
      </w:pPr>
      <w: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70"/>
        </w:tabs>
        <w:ind w:left="20" w:right="20" w:firstLine="560"/>
      </w:pPr>
      <w:r>
        <w:t>Неравнодушие к жизненным проблемам других людей, сочувствие к человеку, находящемуся в трудной ситуации;</w:t>
      </w:r>
    </w:p>
    <w:p w:rsidR="007308DB" w:rsidRDefault="00F43747">
      <w:pPr>
        <w:pStyle w:val="23"/>
        <w:numPr>
          <w:ilvl w:val="0"/>
          <w:numId w:val="4"/>
        </w:numPr>
        <w:shd w:val="clear" w:color="auto" w:fill="auto"/>
        <w:tabs>
          <w:tab w:val="left" w:pos="903"/>
        </w:tabs>
        <w:ind w:left="20" w:right="20" w:firstLine="560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0"/>
        </w:tabs>
        <w:ind w:left="580"/>
      </w:pPr>
      <w:r>
        <w:t>Готовность к безопасному и бережному поведению в природе и обществе;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21"/>
        </w:tabs>
        <w:ind w:left="20" w:right="20" w:firstLine="560"/>
      </w:pPr>
      <w:r>
        <w:t>Ценностное отношение к природе; бережное отношение к живым организмам, способность сочувствовать природе и её обитателям;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0"/>
        </w:tabs>
        <w:ind w:left="580"/>
      </w:pPr>
      <w:r>
        <w:t>Ценностное отношение к своему здоровью, здоровью близких и окружающих людей;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93"/>
        </w:tabs>
        <w:ind w:left="20" w:right="20" w:firstLine="560"/>
      </w:pPr>
      <w:r>
        <w:t>Элементарные представления об окружающем мире в совокупности его природных и социальных компонентов;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Сформированность бережного отношения к материальным и духовным ценностям</w:t>
      </w:r>
    </w:p>
    <w:p w:rsidR="007308DB" w:rsidRDefault="000609EA">
      <w:pPr>
        <w:pStyle w:val="50"/>
        <w:shd w:val="clear" w:color="auto" w:fill="auto"/>
        <w:ind w:left="4820"/>
        <w:jc w:val="left"/>
      </w:pPr>
      <w:r>
        <w:t>5-6</w:t>
      </w:r>
      <w:r w:rsidR="00F43747">
        <w:t xml:space="preserve"> классы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11"/>
        </w:tabs>
        <w:ind w:left="580"/>
      </w:pPr>
      <w:r>
        <w:t>Положительное отношение к школе, урокам русского языка.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35"/>
        </w:tabs>
        <w:ind w:left="580"/>
      </w:pPr>
      <w:r>
        <w:t>Проявление интереса к языковой и речевой деятельности.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27"/>
        </w:tabs>
        <w:ind w:left="20" w:right="20" w:firstLine="560"/>
      </w:pPr>
      <w:r>
        <w:t>Формирование средствами литературных произведений уважительного отношения к иному мнению, истории и культуре других народов: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07"/>
        </w:tabs>
        <w:ind w:left="20" w:right="20" w:firstLine="560"/>
      </w:pPr>
      <w: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17"/>
        </w:tabs>
        <w:ind w:left="20" w:right="20" w:firstLine="560"/>
      </w:pPr>
      <w:r>
        <w:t>готовность признавать возможность существования различных точек зрения и права каждого иметь свою;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60"/>
        </w:tabs>
        <w:ind w:left="20" w:right="20" w:firstLine="560"/>
      </w:pPr>
      <w:r>
        <w:t>представления о многообразии окружающего мира, некоторых духовных традициях русского народа;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815"/>
        </w:tabs>
        <w:ind w:left="580"/>
      </w:pPr>
      <w:r>
        <w:t>Владение навыками коммуникации и принятыми нормами социального взаимодействия;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1086"/>
        </w:tabs>
        <w:ind w:left="20" w:right="20" w:firstLine="560"/>
      </w:pPr>
      <w:r>
        <w:t>Принятие и освоение социальной роли обучающегося, формирование и развитие социально значимых мотивов учебной деятельности: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Способность критически оценивать свои поступки и окружающих;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Освоение доступных социальных ролей;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Способность к самоконтролю, саморегуляции поведения.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870"/>
        </w:tabs>
        <w:ind w:left="20" w:right="20" w:firstLine="560"/>
      </w:pPr>
      <w: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898"/>
        </w:tabs>
        <w:ind w:left="20" w:right="20" w:firstLine="560"/>
      </w:pPr>
      <w:r>
        <w:t>Воспитание художественно-эстетического вкуса, эстетических потребностей, ценностей и чувств: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первоначальные умения видеть красоту в окружающем мире;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580"/>
      </w:pPr>
      <w:r>
        <w:t>первоначальные умения видеть красоту в поведении, поступках людей.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80"/>
        </w:tabs>
        <w:ind w:left="20" w:right="20" w:firstLine="560"/>
      </w:pPr>
      <w:r>
        <w:t>Развитие этических чувств, доброжелательности и эмоционально- нравственной отзывчивости, понимания и сопереживания чувствам других людей: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22"/>
        </w:tabs>
        <w:ind w:left="20" w:right="20" w:firstLine="560"/>
      </w:pPr>
      <w: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06"/>
        </w:tabs>
        <w:ind w:left="580" w:right="20"/>
      </w:pPr>
      <w:r>
        <w:t>Доброжелательное отношение к одноклассникам, сочувствие, сопереживание, отзывчивость и др.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06"/>
        </w:tabs>
        <w:ind w:left="580"/>
      </w:pPr>
      <w:r>
        <w:t>Умение ориентироваться в тетрадях, учебнике.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906"/>
        </w:tabs>
        <w:ind w:left="580" w:right="20"/>
      </w:pPr>
      <w:r>
        <w:t>Умение работать с информацией, представленной в разных формах (текст, рисунок, таблица, схема и др.).</w:t>
      </w:r>
    </w:p>
    <w:p w:rsidR="007308DB" w:rsidRDefault="00F43747">
      <w:pPr>
        <w:pStyle w:val="23"/>
        <w:numPr>
          <w:ilvl w:val="0"/>
          <w:numId w:val="5"/>
        </w:numPr>
        <w:shd w:val="clear" w:color="auto" w:fill="auto"/>
        <w:tabs>
          <w:tab w:val="left" w:pos="362"/>
        </w:tabs>
        <w:ind w:left="40"/>
        <w:jc w:val="center"/>
      </w:pPr>
      <w:r>
        <w:t>Ценностное отношение к своему здоровью, здоровью близких и окружающих людей;</w:t>
      </w:r>
    </w:p>
    <w:p w:rsidR="007308DB" w:rsidRDefault="00F43747">
      <w:pPr>
        <w:pStyle w:val="50"/>
        <w:shd w:val="clear" w:color="auto" w:fill="auto"/>
        <w:ind w:left="40"/>
      </w:pPr>
      <w:r>
        <w:t>Предметные результаты</w:t>
      </w:r>
    </w:p>
    <w:p w:rsidR="007308DB" w:rsidRDefault="00F43747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148"/>
        </w:tabs>
        <w:ind w:left="4980"/>
      </w:pPr>
      <w:bookmarkStart w:id="4" w:name="bookmark3"/>
      <w:r>
        <w:lastRenderedPageBreak/>
        <w:t>класс.</w:t>
      </w:r>
      <w:bookmarkEnd w:id="4"/>
    </w:p>
    <w:p w:rsidR="007308DB" w:rsidRDefault="00F43747">
      <w:pPr>
        <w:pStyle w:val="60"/>
        <w:shd w:val="clear" w:color="auto" w:fill="auto"/>
        <w:ind w:left="520"/>
      </w:pPr>
      <w:r>
        <w:t>Минимал ъный уровен ъ: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различение гласных и согласных звуков и букв;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различение ударных и безударных гласных звуков;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различение оппозиционных согласных по звонкости-глухости, твердости-мягкости;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222"/>
        </w:tabs>
        <w:ind w:left="20" w:right="20"/>
        <w:jc w:val="left"/>
      </w:pPr>
      <w:r>
        <w:t>списывание по слогам и целыми словами с рукописного текста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78"/>
        </w:tabs>
        <w:ind w:left="20" w:right="20"/>
        <w:jc w:val="left"/>
      </w:pPr>
      <w:r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7308DB" w:rsidRDefault="00F43747">
      <w:pPr>
        <w:pStyle w:val="60"/>
        <w:shd w:val="clear" w:color="auto" w:fill="auto"/>
        <w:ind w:left="520"/>
      </w:pPr>
      <w:r>
        <w:t>Достаточный уровень: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различение звуков и букв;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0"/>
        </w:tabs>
        <w:ind w:left="20"/>
      </w:pPr>
      <w:r>
        <w:t>характеристика гласных и согласных звуков с опорой на образец и опорную схему;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236"/>
        </w:tabs>
        <w:ind w:left="20" w:right="20"/>
        <w:jc w:val="left"/>
      </w:pPr>
      <w:r>
        <w:t>списывание рукописного и печатного текста целыми словами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0"/>
        </w:tabs>
        <w:ind w:left="20"/>
      </w:pPr>
      <w:r>
        <w:t>запись под диктовку коротких предложений (2-3 слова).</w:t>
      </w:r>
    </w:p>
    <w:p w:rsidR="007308DB" w:rsidRDefault="00F43747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162"/>
        </w:tabs>
        <w:ind w:left="4980"/>
      </w:pPr>
      <w:bookmarkStart w:id="5" w:name="bookmark4"/>
      <w:r>
        <w:t>класс.</w:t>
      </w:r>
      <w:bookmarkEnd w:id="5"/>
    </w:p>
    <w:p w:rsidR="007308DB" w:rsidRDefault="00F43747">
      <w:pPr>
        <w:pStyle w:val="60"/>
        <w:shd w:val="clear" w:color="auto" w:fill="auto"/>
        <w:ind w:left="520"/>
      </w:pPr>
      <w:r>
        <w:t>Минимал ъный уровенъ: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</w:pPr>
      <w:r>
        <w:t>различение гласных и согласных звуков и букв;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</w:pPr>
      <w:r>
        <w:t>различение ударных и безударных гласных звуков;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</w:pPr>
      <w:r>
        <w:t>различение оппозиционных согласных по звонкости-глухости, твердости-мягкости;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241"/>
        </w:tabs>
        <w:ind w:left="20" w:right="20"/>
        <w:jc w:val="left"/>
      </w:pPr>
      <w:r>
        <w:t>списывание по слогам и целыми словами с рукописного и печатного текста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78"/>
        </w:tabs>
        <w:ind w:left="20" w:right="20"/>
        <w:jc w:val="left"/>
      </w:pPr>
      <w:r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</w:pPr>
      <w:r>
        <w:t>деление слов на слоги для переноса;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 w:right="20"/>
        <w:jc w:val="left"/>
      </w:pPr>
      <w:r>
        <w:t>запись под диктовку слов и коротких предложений (2-4 слова) с изученными орфограммами;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spacing w:after="240"/>
        <w:ind w:left="20"/>
        <w:jc w:val="left"/>
      </w:pPr>
      <w:r>
        <w:t>дифференциация и подбор слов, обозначающих предметы, действия, признаки;</w:t>
      </w:r>
    </w:p>
    <w:p w:rsidR="007308DB" w:rsidRDefault="00F43747">
      <w:pPr>
        <w:pStyle w:val="60"/>
        <w:shd w:val="clear" w:color="auto" w:fill="auto"/>
        <w:ind w:left="520"/>
      </w:pPr>
      <w:r>
        <w:t>Достаточный уровень: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различение звуков и букв;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/>
        <w:jc w:val="left"/>
      </w:pPr>
      <w:r>
        <w:t>характеристика гласных и согласных звуков с опорой на образец и опорную схему;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241"/>
        </w:tabs>
        <w:ind w:left="20" w:right="20"/>
        <w:jc w:val="left"/>
      </w:pPr>
      <w:r>
        <w:t>списывание рукописного и печатного текста целыми словами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217"/>
        </w:tabs>
        <w:ind w:left="20"/>
        <w:jc w:val="left"/>
      </w:pPr>
      <w:r>
        <w:t>запись под диктовку коротких текстов. (13-15 слов).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дифференциация и подбор слов, обозначающих предметы, действия, признаки;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64"/>
        </w:tabs>
        <w:ind w:left="20"/>
        <w:jc w:val="left"/>
      </w:pPr>
      <w:r>
        <w:t>выделение из текста предложений на заданную тему;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деление слов на слоги для переноса;</w:t>
      </w:r>
    </w:p>
    <w:p w:rsidR="007308DB" w:rsidRDefault="00F43747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162"/>
        </w:tabs>
        <w:ind w:left="4980"/>
      </w:pPr>
      <w:bookmarkStart w:id="6" w:name="bookmark5"/>
      <w:r>
        <w:t>класс.</w:t>
      </w:r>
      <w:bookmarkEnd w:id="6"/>
    </w:p>
    <w:p w:rsidR="007308DB" w:rsidRDefault="00F43747">
      <w:pPr>
        <w:pStyle w:val="60"/>
        <w:shd w:val="clear" w:color="auto" w:fill="auto"/>
        <w:ind w:left="520"/>
      </w:pPr>
      <w:r>
        <w:t>Минимал ъный уровенъ: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различение гласных и согласных звуков и букв;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различение ударных и безударных гласных звуков;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различение оппозиционных согласных по звонкости-глухости, твердости-мягкости;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241"/>
        </w:tabs>
        <w:ind w:left="20" w:right="20"/>
        <w:jc w:val="left"/>
      </w:pPr>
      <w:r>
        <w:t>списывание по слогам и целыми словами с рукописного и печатного текста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78"/>
        </w:tabs>
        <w:ind w:left="20" w:right="20"/>
        <w:jc w:val="left"/>
      </w:pPr>
      <w:r>
        <w:t>обозначение мягкости и твердости согласных звуков на письме гласными буквами и буквой Ь (после предварительной отработки).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деление слов на слоги для переноса;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 w:right="20"/>
        <w:jc w:val="left"/>
      </w:pPr>
      <w:r>
        <w:t>запись под диктовку слов и коротких предложений (2-4 слова) с изученными орфограммами;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  <w:jc w:val="left"/>
      </w:pPr>
      <w:r>
        <w:t>дифференциация и подбор слов, обозначающих предметы, действия, признаки;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ind w:left="20" w:right="20"/>
        <w:jc w:val="left"/>
      </w:pPr>
      <w:r>
        <w:t>составление предложений, восстановление в них нарушенного порядка слов с ориентацией на серию сюжетных картинок;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64"/>
        </w:tabs>
        <w:ind w:left="20"/>
        <w:jc w:val="left"/>
      </w:pPr>
      <w:r>
        <w:t>выделение из текста предложений на заданную тему;</w:t>
      </w:r>
    </w:p>
    <w:p w:rsidR="007308DB" w:rsidRDefault="00F43747">
      <w:pPr>
        <w:pStyle w:val="60"/>
        <w:shd w:val="clear" w:color="auto" w:fill="auto"/>
        <w:ind w:left="520"/>
      </w:pPr>
      <w:r>
        <w:t>Достаточный уровень: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</w:pPr>
      <w:r>
        <w:t>различение звуков и букв;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характеристика гласных и согласных звуков с опорой на образец и опорную схему;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241"/>
        </w:tabs>
        <w:ind w:left="20" w:right="20"/>
      </w:pPr>
      <w:r>
        <w:t>списывание рукописного и печатного текста целыми словами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4"/>
        </w:tabs>
        <w:ind w:left="20"/>
      </w:pPr>
      <w:r>
        <w:t>запись под диктовку коротких текстов. (25-30 слов).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</w:pPr>
      <w:r>
        <w:t>дифференциация и подбор слов, обозначающих предметы, действия, признаки;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64"/>
        </w:tabs>
        <w:ind w:left="20"/>
      </w:pPr>
      <w:r>
        <w:t>выделение из текста предложений на заданную тему;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ind w:left="20"/>
      </w:pPr>
      <w:r>
        <w:lastRenderedPageBreak/>
        <w:t>деление слов на слоги для переноса;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78"/>
        </w:tabs>
        <w:ind w:left="20" w:right="20"/>
      </w:pPr>
      <w: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59"/>
        </w:tabs>
        <w:spacing w:after="240"/>
        <w:ind w:left="20"/>
      </w:pPr>
      <w:r>
        <w:t>деление текста на предложения;</w:t>
      </w:r>
    </w:p>
    <w:p w:rsidR="007308DB" w:rsidRDefault="00F43747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178"/>
        </w:tabs>
        <w:ind w:left="5000"/>
      </w:pPr>
      <w:bookmarkStart w:id="7" w:name="bookmark6"/>
      <w:r>
        <w:t>класс.</w:t>
      </w:r>
      <w:bookmarkEnd w:id="7"/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Минимал ъный уровен ъ: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45"/>
        </w:tabs>
        <w:ind w:left="20" w:right="20" w:firstLine="560"/>
      </w:pPr>
      <w: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деление слов на слоги для переноса;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60"/>
        </w:tabs>
        <w:ind w:left="20" w:right="20" w:firstLine="560"/>
      </w:pPr>
      <w:r>
        <w:t>списывание по слогам и целыми словами с рукописного и печатного текста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60"/>
        </w:tabs>
        <w:ind w:left="20" w:right="20" w:firstLine="560"/>
      </w:pPr>
      <w:r>
        <w:t>запись под диктовку слов и коротких предложений (2-4 слова) с изученными орфограммами;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40"/>
        </w:tabs>
        <w:ind w:left="20" w:right="20" w:firstLine="560"/>
      </w:pPr>
      <w:r>
        <w:t>обозначение мягкости и твердости согласных звуков на письме гласными буквами и буквой Ь (после предварительной отработки); дифференциация и подбор слов, обозначающих предметы, действия, признаки;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40"/>
        </w:tabs>
        <w:ind w:left="20" w:right="20" w:firstLine="560"/>
      </w:pPr>
      <w:r>
        <w:t>составление предложений, восстановление в них нарушенного порядка слов с ориентацией на серию сюжетных картинок; выделение из текста предложений на заданную тему; участие в обсуждении темы текста и выбора заголовка к нему.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Достаточный уровень: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различение звуков и букв;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0"/>
        </w:tabs>
        <w:ind w:left="20" w:firstLine="560"/>
      </w:pPr>
      <w:r>
        <w:t>характеристика гласных и согласных звуков с опорой на образец и опорную схему;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46"/>
        </w:tabs>
        <w:ind w:left="20" w:right="20" w:firstLine="560"/>
      </w:pPr>
      <w:r>
        <w:t>списывание рукописного и печатного текста целыми словами с орфографическим проговариванием;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0"/>
        </w:tabs>
        <w:ind w:left="20" w:firstLine="560"/>
      </w:pPr>
      <w:r>
        <w:t>запись под диктовку текста, включающего слова с изученными орфограммами (30-35 слов);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07"/>
        </w:tabs>
        <w:ind w:left="20" w:right="20" w:firstLine="560"/>
      </w:pPr>
      <w: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26"/>
        </w:tabs>
        <w:ind w:left="20" w:right="20" w:firstLine="560"/>
      </w:pPr>
      <w: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деление текста на предложения;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22"/>
        </w:tabs>
        <w:ind w:left="20" w:right="20" w:firstLine="560"/>
      </w:pPr>
      <w:r>
        <w:t>выделение темы текста (о чём идет речь), выбор одного заголовка из нескольких, подходящего по смыслу;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1099"/>
        </w:tabs>
        <w:ind w:left="960"/>
        <w:jc w:val="left"/>
      </w:pPr>
      <w:r>
        <w:t>самостоятельная запись 3 -4 предложений из составленного текста после его анализа.</w:t>
      </w:r>
    </w:p>
    <w:p w:rsidR="007308DB" w:rsidRDefault="00F43747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182"/>
        </w:tabs>
        <w:ind w:left="5000"/>
      </w:pPr>
      <w:bookmarkStart w:id="8" w:name="bookmark7"/>
      <w:r>
        <w:t>класс</w:t>
      </w:r>
      <w:bookmarkEnd w:id="8"/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Минимальный уровень: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различение гласных и согласных звуков и букв, обозначение их на письме;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72"/>
        </w:tabs>
        <w:ind w:left="20" w:firstLine="560"/>
      </w:pPr>
      <w:r>
        <w:t>характеристика гласных и согласных звуков с опорой на образец и опорную схему;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обозначение мягкости согласных буквой мягкий знак;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списывание рукописного и печатного текста целыми словами;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называние частей слова, соотнесение их расположения в слове;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выделение имени существительного как части речи с помощью вопросов;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построение простого распространенного предложения с употреблением опорных слов;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72"/>
        </w:tabs>
        <w:ind w:left="20" w:firstLine="560"/>
      </w:pPr>
      <w:r>
        <w:t>умение строить связное высказывание устно с помощью учителя (по вопросу);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подбор родственных слов по образцу;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74"/>
        </w:tabs>
        <w:ind w:left="20" w:right="20" w:firstLine="560"/>
      </w:pPr>
      <w:r>
        <w:t>запись под диктовку небольшого по объему текста, включающего слова с изученными орфограммами;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26"/>
        </w:tabs>
        <w:ind w:left="20" w:right="40" w:firstLine="560"/>
      </w:pPr>
      <w: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деление текста на предложения;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22"/>
        </w:tabs>
        <w:spacing w:after="240"/>
        <w:ind w:left="20" w:right="40" w:firstLine="560"/>
      </w:pPr>
      <w:r>
        <w:t>выделение темы текста (о чём идет речь), выбор одного заголовка из нескольких, подходящего по смыслу.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Достаточный уровень: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961"/>
        </w:tabs>
        <w:ind w:left="20" w:right="40" w:firstLine="560"/>
      </w:pPr>
      <w:r>
        <w:t xml:space="preserve">характеристика гласных и согласных звуков, различение твердых и мягких, звонких и глухих </w:t>
      </w:r>
      <w:r>
        <w:lastRenderedPageBreak/>
        <w:t>согласных звуков;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69"/>
        </w:tabs>
        <w:ind w:left="20" w:right="40" w:firstLine="560"/>
      </w:pPr>
      <w:r>
        <w:t>проверка написания безударных гласных, звонких и глухих согласных путем изменения формы слова;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обозначение мягкости согласных перед гласными Е, Ё, Ю, Я, И с помощью мягкого знака;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подбор родственных слов самостоятельно (несложные случаи);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разбор слова по составу по образцу с помощью учителя;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определение частей речи (существительное, глагол, прилагательное) по вопросам;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выделение имени существительного в распространенном предложении;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умение строить связное высказывание устно и письменно с помощью учителя;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использование школьного орфографического словаря.</w:t>
      </w:r>
    </w:p>
    <w:p w:rsidR="007308DB" w:rsidRDefault="00F43747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5182"/>
        </w:tabs>
        <w:ind w:left="5000"/>
      </w:pPr>
      <w:bookmarkStart w:id="9" w:name="bookmark8"/>
      <w:r>
        <w:t>класс</w:t>
      </w:r>
      <w:bookmarkEnd w:id="9"/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Минимал ъный уровенъ: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умение соотносить звук и букву (называть и обозначать на письме);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подбор родственных слов самостоятельно (несложные случаи);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903"/>
        </w:tabs>
        <w:ind w:left="20" w:right="40" w:firstLine="560"/>
      </w:pPr>
      <w:r>
        <w:t>проверка написания в корне безударных гласных, звонких и глухих согласных путем подбора группы родственных слов;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разбор слова по составу по образцу с помощью учителя;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26"/>
        </w:tabs>
        <w:ind w:left="20" w:right="40" w:firstLine="560"/>
      </w:pPr>
      <w:r>
        <w:t>выделение имени существительного и прилагательного как частей речи с помощью учителя;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83"/>
        </w:tabs>
        <w:ind w:left="20" w:right="40" w:firstLine="560"/>
      </w:pPr>
      <w:r>
        <w:t>выделение однородных членов в простом распространенном предложении с опорой на вопросы;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02"/>
        </w:tabs>
        <w:ind w:left="20" w:right="40" w:firstLine="560"/>
      </w:pPr>
      <w:r>
        <w:t>составление небольшого по объему рассказа по опорным словам и данному плану с помощью учителя;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spacing w:after="240"/>
        <w:ind w:left="20" w:firstLine="560"/>
      </w:pPr>
      <w:r>
        <w:t>использование школьного орфографического словаря.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Достаточный уровень: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918"/>
        </w:tabs>
        <w:ind w:left="20" w:right="40" w:firstLine="560"/>
      </w:pPr>
      <w:r>
        <w:t>подбор группы родственных слов с использованием различных частей речи (существительных, прилагательных, глаголов);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разбор слова по составу по образцу;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560"/>
      </w:pPr>
      <w:r>
        <w:t>выделение имени существительного и прилагательного как частей речи по вопросам самостоятельно;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построение простого распространенного предложения с однородными членами;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распространение текста путем включения в него прилагательных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t>умение подбирать проверочное слово к словам на изучаемое правило;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t>составление небольшого по объему рассказа по заданному плану;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836"/>
        </w:tabs>
        <w:ind w:left="20" w:right="40" w:firstLine="560"/>
      </w:pPr>
      <w:r>
        <w:t>составление рассказа по картине и данному плану с включением в рассказ имен прилагательных;</w:t>
      </w:r>
    </w:p>
    <w:p w:rsidR="007308DB" w:rsidRDefault="00F43747">
      <w:pPr>
        <w:pStyle w:val="23"/>
        <w:numPr>
          <w:ilvl w:val="0"/>
          <w:numId w:val="3"/>
        </w:numPr>
        <w:shd w:val="clear" w:color="auto" w:fill="auto"/>
        <w:tabs>
          <w:tab w:val="left" w:pos="714"/>
        </w:tabs>
        <w:spacing w:after="240"/>
        <w:ind w:left="20" w:firstLine="560"/>
      </w:pPr>
      <w:r>
        <w:t>умение работать с коротким деформированным текстом.</w:t>
      </w:r>
    </w:p>
    <w:p w:rsidR="007308DB" w:rsidRDefault="00F43747">
      <w:pPr>
        <w:pStyle w:val="50"/>
        <w:shd w:val="clear" w:color="auto" w:fill="auto"/>
        <w:ind w:right="20"/>
      </w:pPr>
      <w:r>
        <w:t>Содержание учебного предмета «Русский язык»</w:t>
      </w:r>
    </w:p>
    <w:p w:rsidR="007308DB" w:rsidRDefault="00F43747">
      <w:pPr>
        <w:pStyle w:val="50"/>
        <w:numPr>
          <w:ilvl w:val="0"/>
          <w:numId w:val="7"/>
        </w:numPr>
        <w:shd w:val="clear" w:color="auto" w:fill="auto"/>
        <w:tabs>
          <w:tab w:val="left" w:pos="5193"/>
        </w:tabs>
        <w:ind w:left="5020"/>
        <w:jc w:val="left"/>
      </w:pPr>
      <w:r>
        <w:t>класс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Подготовка к усвоению грамоты.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Подготовка к усвоению первоначальных навыков письма.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Речевое развитие.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</w:t>
      </w:r>
    </w:p>
    <w:p w:rsidR="007308DB" w:rsidRDefault="00F43747">
      <w:pPr>
        <w:pStyle w:val="23"/>
        <w:shd w:val="clear" w:color="auto" w:fill="auto"/>
        <w:ind w:left="20" w:firstLine="560"/>
      </w:pPr>
      <w:r>
        <w:t>Расширение арсенала языковых средств, необходимых для вербального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</w:t>
      </w:r>
      <w:r>
        <w:softHyphen/>
        <w:t>практической деятельности, наблюдений за окружающей действительностью и т.д.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Обучение грамоте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Формирование элементарных навыков письма.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Развитие мелкой моторики пальцев рук; координации и точности движения руки. Развитие </w:t>
      </w:r>
      <w:r>
        <w:lastRenderedPageBreak/>
        <w:t>умения ориентироваться на пространстве листа в тетради и на пространстве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(ча—ща, чу—щу, жи—ши).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Речевое развитие.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7308DB" w:rsidRDefault="00F43747">
      <w:pPr>
        <w:pStyle w:val="50"/>
        <w:numPr>
          <w:ilvl w:val="0"/>
          <w:numId w:val="7"/>
        </w:numPr>
        <w:shd w:val="clear" w:color="auto" w:fill="auto"/>
        <w:tabs>
          <w:tab w:val="left" w:pos="5187"/>
        </w:tabs>
        <w:ind w:left="5000"/>
        <w:jc w:val="left"/>
      </w:pPr>
      <w:r>
        <w:t>класс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Повторение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Звуки и буквы. Соотношение звука и буквы, различение звуков и букв. Буквы, сходные по начертанию, их различение.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Наша речь. Слово, слог как часть слова, предложение, текст.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Слова, отличающиеся одним звуком, последовательностью и количеством звуков в слове. Слова со стечением согласных. Составление предложений из двух-трех слов.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Практические грамматические упражнения и развитие речи.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Фонетика.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Гласные и согласные. Согласные твердые и мягкие. Согласные глухие и звонкие. Ударение. Гласные ударные и безударные.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Г рафика.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Обозначение мягкости согласных на письме буквами ь, е, и, ю, я. Разделительный ь.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Слово.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Слова, обозначающие </w:t>
      </w:r>
      <w:r>
        <w:rPr>
          <w:rStyle w:val="a6"/>
        </w:rPr>
        <w:t>название предметов.</w:t>
      </w:r>
      <w:r>
        <w:t xml:space="preserve">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7308DB" w:rsidRDefault="00F43747">
      <w:pPr>
        <w:pStyle w:val="23"/>
        <w:shd w:val="clear" w:color="auto" w:fill="auto"/>
        <w:ind w:left="20" w:firstLine="560"/>
      </w:pPr>
      <w:r>
        <w:t xml:space="preserve">Слова, обозначающие </w:t>
      </w:r>
      <w:r>
        <w:rPr>
          <w:rStyle w:val="a7"/>
        </w:rPr>
        <w:t>название действий.</w:t>
      </w:r>
      <w:r>
        <w:rPr>
          <w:rStyle w:val="12"/>
        </w:rPr>
        <w:t xml:space="preserve"> </w:t>
      </w:r>
      <w:r>
        <w:t>Различение действия и его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названия. Название действий по вопросам что делает? что делают? Согласование слов- действий со словами-предметами.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Предлог.</w:t>
      </w:r>
    </w:p>
    <w:p w:rsidR="007308DB" w:rsidRDefault="00F43747">
      <w:pPr>
        <w:pStyle w:val="23"/>
        <w:shd w:val="clear" w:color="auto" w:fill="auto"/>
        <w:ind w:left="20" w:firstLine="560"/>
      </w:pPr>
      <w:r>
        <w:t xml:space="preserve">Предлог как отдельное слово </w:t>
      </w:r>
      <w:r>
        <w:rPr>
          <w:rStyle w:val="a5"/>
        </w:rPr>
        <w:t xml:space="preserve">(в, из, на, у, с). </w:t>
      </w:r>
      <w:r>
        <w:t>Раздельное написание предлога со словами.</w:t>
      </w:r>
    </w:p>
    <w:p w:rsidR="007308DB" w:rsidRDefault="00F43747">
      <w:pPr>
        <w:pStyle w:val="70"/>
        <w:shd w:val="clear" w:color="auto" w:fill="auto"/>
        <w:ind w:left="20"/>
      </w:pPr>
      <w:r>
        <w:t>Имена собственные.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Большая буква в именах, фамилиях, отчествах, кличках животных.</w:t>
      </w:r>
    </w:p>
    <w:p w:rsidR="007308DB" w:rsidRDefault="00F43747">
      <w:pPr>
        <w:pStyle w:val="70"/>
        <w:shd w:val="clear" w:color="auto" w:fill="auto"/>
        <w:ind w:left="20"/>
      </w:pPr>
      <w:r>
        <w:t>Правописание.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Правописание сочетаний шипящих с гласными.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Предложение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Смысловая законченность предложения. Признаки предложения. Оформление предложения в устной и письменной речи. Составление предложений с опорой на сюжетную картину, по вопросам.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Развитие речи.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Составление подписей к картинкам. Различение текста и «не текста». Коллективное составление коротких рассказов после предварительного разбора.</w:t>
      </w:r>
    </w:p>
    <w:p w:rsidR="007308DB" w:rsidRDefault="00F43747">
      <w:pPr>
        <w:pStyle w:val="50"/>
        <w:numPr>
          <w:ilvl w:val="0"/>
          <w:numId w:val="7"/>
        </w:numPr>
        <w:shd w:val="clear" w:color="auto" w:fill="auto"/>
        <w:tabs>
          <w:tab w:val="left" w:pos="5187"/>
        </w:tabs>
        <w:ind w:left="5000"/>
        <w:jc w:val="left"/>
      </w:pPr>
      <w:r>
        <w:t>класс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Повторение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Практические грамматические упражнения и развитие речи.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lastRenderedPageBreak/>
        <w:t>Фонетика.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Звуки и буквы.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Г рафика.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Обозначение мягкости согласных на письме буквами ь, е, ё, и, ю, я. Разделительный ь. Слог. Перенос слов. Алфавит.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Слово.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Слова, обозначающие название предметов.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Имена собственные.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Большая буква в названиях городов, сёл и деревень, улиц.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Слова, обозначающие название действий.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Различение действия и его названия. Название действий по вопросам что делает? что делал? что будет делать? Согласование слов-действий со словами-предметами.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Слова, обозначающие признак предмета.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Определение признака предмета по вопросам какой? какая? какое? какие? нахождение слов, обозначающих признаки (качества), в тексте и правильное отнесение их к словам, обозначающим предметы;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>
        <w:rPr>
          <w:rStyle w:val="a7"/>
        </w:rPr>
        <w:t>снег белый,</w:t>
      </w:r>
      <w:r>
        <w:rPr>
          <w:rStyle w:val="12"/>
        </w:rPr>
        <w:t xml:space="preserve"> </w:t>
      </w:r>
      <w:r>
        <w:t xml:space="preserve">а </w:t>
      </w:r>
      <w:r>
        <w:rPr>
          <w:rStyle w:val="a7"/>
        </w:rPr>
        <w:t>уголь черный</w:t>
      </w:r>
      <w:r>
        <w:t xml:space="preserve">; </w:t>
      </w:r>
      <w:r>
        <w:rPr>
          <w:rStyle w:val="a7"/>
        </w:rPr>
        <w:t>камень твердый,</w:t>
      </w:r>
      <w:r>
        <w:rPr>
          <w:rStyle w:val="12"/>
        </w:rPr>
        <w:t xml:space="preserve"> </w:t>
      </w:r>
      <w:r>
        <w:t xml:space="preserve">а </w:t>
      </w:r>
      <w:r>
        <w:rPr>
          <w:rStyle w:val="a7"/>
        </w:rPr>
        <w:t>вата мягкая);</w:t>
      </w:r>
    </w:p>
    <w:p w:rsidR="007308DB" w:rsidRDefault="00F43747">
      <w:pPr>
        <w:pStyle w:val="23"/>
        <w:shd w:val="clear" w:color="auto" w:fill="auto"/>
        <w:ind w:left="20" w:firstLine="560"/>
      </w:pPr>
      <w:r>
        <w:t>согласование слов, обозначающих признаки, со словами, обозначающими предметы.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Предлог.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Раздельное написание предлога со словами. Умение находить предлоги </w:t>
      </w:r>
      <w:r>
        <w:rPr>
          <w:rStyle w:val="a5"/>
        </w:rPr>
        <w:t xml:space="preserve">к, от, под, над, о (об) </w:t>
      </w:r>
      <w:r>
        <w:t>и писать их раздельно со словами (с помощью учителя). Роль предлога в обозначении пространственного расположении предметов.</w:t>
      </w:r>
    </w:p>
    <w:p w:rsidR="007308DB" w:rsidRDefault="00F43747">
      <w:pPr>
        <w:pStyle w:val="70"/>
        <w:shd w:val="clear" w:color="auto" w:fill="auto"/>
        <w:ind w:left="20"/>
      </w:pPr>
      <w:r>
        <w:t>Правописание.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Предложение.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Смысловая законченность предложения. Признаки предложения. Составление предложений с опорой на сюжетную картину, серию сюжетных картин, по вопросам, по опорным словам.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</w:t>
      </w:r>
      <w:r>
        <w:rPr>
          <w:rStyle w:val="a5"/>
        </w:rPr>
        <w:t xml:space="preserve">в </w:t>
      </w:r>
      <w:r>
        <w:t xml:space="preserve">и </w:t>
      </w:r>
      <w:r>
        <w:rPr>
          <w:rStyle w:val="a5"/>
        </w:rPr>
        <w:t xml:space="preserve">на, </w:t>
      </w:r>
      <w:r>
        <w:t>о ком? о чем?), творительного падежа (кем? чем?).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Распространение предложений с опорой на предметную картинку или вопросы. Работа с деформированными предложениями. (Составление предложений из слов, данных в начальной форме).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Развитие речи.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Умение восстанавливать несложный деформированный текст по картинкам. Коллективное составление небольших по объему изложений (3-4 предложения) по плану, опорным словам и иллюстрации.</w:t>
      </w:r>
    </w:p>
    <w:p w:rsidR="007308DB" w:rsidRDefault="00F43747">
      <w:pPr>
        <w:pStyle w:val="50"/>
        <w:numPr>
          <w:ilvl w:val="0"/>
          <w:numId w:val="7"/>
        </w:numPr>
        <w:shd w:val="clear" w:color="auto" w:fill="auto"/>
        <w:tabs>
          <w:tab w:val="left" w:pos="5182"/>
        </w:tabs>
        <w:ind w:left="5000"/>
        <w:jc w:val="left"/>
      </w:pPr>
      <w:r>
        <w:t>класс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Повторение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заканчивание предложений; восстановление нарушенного порядка слов в предложении.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Практические грамматические упражнения и развитие речи.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Фонетика.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Гласные и согласные. Согласные твердые и мягкие. Согласные глухие и звонкие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r>
        <w:rPr>
          <w:rStyle w:val="a7"/>
        </w:rPr>
        <w:t>вода</w:t>
      </w:r>
      <w:r>
        <w:rPr>
          <w:rStyle w:val="12"/>
        </w:rPr>
        <w:t xml:space="preserve">— </w:t>
      </w:r>
      <w:r>
        <w:rPr>
          <w:rStyle w:val="a7"/>
        </w:rPr>
        <w:t>воды</w:t>
      </w:r>
      <w:r>
        <w:t>) или подбора по образцу родственных слов (</w:t>
      </w:r>
      <w:r>
        <w:rPr>
          <w:rStyle w:val="a7"/>
        </w:rPr>
        <w:t>вода</w:t>
      </w:r>
      <w:r>
        <w:rPr>
          <w:rStyle w:val="12"/>
        </w:rPr>
        <w:t xml:space="preserve"> — </w:t>
      </w:r>
      <w:r>
        <w:rPr>
          <w:rStyle w:val="a7"/>
        </w:rPr>
        <w:t>водный)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Г рафика.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Обозначение мягкости согласных на письме буквами ь, е, ё, и, ю, я. Разделительный ь. Слог. </w:t>
      </w:r>
      <w:r>
        <w:lastRenderedPageBreak/>
        <w:t>Перенос слов. Алфавит.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Слово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</w:p>
    <w:p w:rsidR="007308DB" w:rsidRDefault="00F43747">
      <w:pPr>
        <w:pStyle w:val="23"/>
        <w:shd w:val="clear" w:color="auto" w:fill="auto"/>
        <w:ind w:left="20" w:firstLine="560"/>
      </w:pPr>
      <w:r>
        <w:t>Слова с уменьшительно-ласкательными суффиксами.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Имена собственные.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Большая буква в названиях географических объектов.</w:t>
      </w:r>
    </w:p>
    <w:p w:rsidR="007308DB" w:rsidRDefault="00F43747">
      <w:pPr>
        <w:pStyle w:val="23"/>
        <w:shd w:val="clear" w:color="auto" w:fill="auto"/>
        <w:ind w:left="20" w:firstLine="560"/>
      </w:pPr>
      <w:r>
        <w:t>«Слова-друзья». «Слова-враги».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Предлог.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Предлоги </w:t>
      </w:r>
      <w:r>
        <w:rPr>
          <w:rStyle w:val="a5"/>
        </w:rPr>
        <w:t xml:space="preserve">до, без, под, над, около, перед. </w:t>
      </w:r>
      <w:r>
        <w:t>Раздельное написание предлогов с другими славами. Составление предложений с предлогами.</w:t>
      </w:r>
    </w:p>
    <w:p w:rsidR="007308DB" w:rsidRDefault="00F43747">
      <w:pPr>
        <w:pStyle w:val="70"/>
        <w:shd w:val="clear" w:color="auto" w:fill="auto"/>
        <w:ind w:left="20"/>
      </w:pPr>
      <w:r>
        <w:t>Правописание.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Проверка написания безударных гласных путем изменения формы слова.</w:t>
      </w:r>
    </w:p>
    <w:p w:rsidR="007308DB" w:rsidRDefault="00F43747">
      <w:pPr>
        <w:pStyle w:val="70"/>
        <w:shd w:val="clear" w:color="auto" w:fill="auto"/>
        <w:ind w:left="20"/>
      </w:pPr>
      <w:r>
        <w:t>Родственные слова.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Предложение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Главные и второстепенные члены предложений: подлежащее, сказуемое. Второстепенные члены предложения (без деления на виды).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Повествовательные, вопросительные и восклицательные предложения. Распространение предложений с опорой на предметную картинку или вопросы. Установление связи между словами в предложениях по вопросам.</w:t>
      </w:r>
    </w:p>
    <w:p w:rsidR="007308DB" w:rsidRDefault="00F43747">
      <w:pPr>
        <w:pStyle w:val="23"/>
        <w:shd w:val="clear" w:color="auto" w:fill="auto"/>
        <w:ind w:left="20" w:firstLine="560"/>
      </w:pPr>
      <w:r>
        <w:t>Работа с деформированными предложениями. Работа с диалогами.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Развитие речи.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Выбор заголовка из нескольких предложенных. Восстановление несложного деформированного текста по вопросам.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Коллективное составление коротких рассказов</w:t>
      </w:r>
    </w:p>
    <w:p w:rsidR="007308DB" w:rsidRDefault="00F43747">
      <w:pPr>
        <w:pStyle w:val="23"/>
        <w:shd w:val="clear" w:color="auto" w:fill="auto"/>
        <w:spacing w:after="240"/>
        <w:ind w:left="20" w:right="20" w:firstLine="560"/>
      </w:pPr>
      <w:r>
        <w:t>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 Описание несложных знакомых предметов и картин по коллективно составленному плану в виде вопросов.</w:t>
      </w:r>
    </w:p>
    <w:p w:rsidR="007308DB" w:rsidRDefault="00F43747">
      <w:pPr>
        <w:pStyle w:val="50"/>
        <w:numPr>
          <w:ilvl w:val="0"/>
          <w:numId w:val="7"/>
        </w:numPr>
        <w:shd w:val="clear" w:color="auto" w:fill="auto"/>
        <w:tabs>
          <w:tab w:val="left" w:pos="222"/>
        </w:tabs>
        <w:ind w:left="40"/>
      </w:pPr>
      <w:r>
        <w:t>класс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Повторение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Составление и распространение простых предложений. Связь слов в предложении. Выделение членов предложения. Различение предложений по интонации.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Фонетика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Звуки и букв. Различение гласных и согласных звуков и букв, ударных и безударных гласных. Проверка написания безударных гласных путем изменения формы слова. Согласные твердые и мягкие. Согласные звонкие и глухие. Правописание звонких и глухих согласных на конце слов. Алфавит.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Морфология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rPr>
          <w:rStyle w:val="a6"/>
        </w:rPr>
        <w:t>Состав слова.</w:t>
      </w:r>
      <w:r>
        <w:t xml:space="preserve"> Корень и однокоренные слова. Окончание, приставка, суффикс. Упражнения в образовании слов при помощи приставок и суффиксов.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Правописание проверяемых безударных гласных, звонких и глухих согласных в корне слова.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Непроверяемые гласные и согласные в корне слов.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Правописание приставок. Приставка и предлог.</w:t>
      </w:r>
    </w:p>
    <w:p w:rsidR="007308DB" w:rsidRDefault="00F43747">
      <w:pPr>
        <w:pStyle w:val="23"/>
        <w:shd w:val="clear" w:color="auto" w:fill="auto"/>
        <w:ind w:left="20" w:firstLine="560"/>
      </w:pPr>
      <w:r>
        <w:t xml:space="preserve">Разделительный </w:t>
      </w:r>
      <w:r>
        <w:rPr>
          <w:rStyle w:val="a5"/>
        </w:rPr>
        <w:t>ъ.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rPr>
          <w:rStyle w:val="a6"/>
        </w:rPr>
        <w:t>Части речи:</w:t>
      </w:r>
      <w:r>
        <w:t xml:space="preserve"> Общее понятие о частях речи. Имя существительное, глагол, имя прилагательное. Различие частей речи по вопросам и значению.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rPr>
          <w:rStyle w:val="a6"/>
        </w:rPr>
        <w:t>Имя существительное.</w:t>
      </w:r>
      <w:r>
        <w:t xml:space="preserve"> Понятие об имени существительном. Имена существительные собственные и нарицательные, одушевленные и неодушевленные.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Изменение имен существительных по числам (единственное и множественное число).</w:t>
      </w:r>
    </w:p>
    <w:p w:rsidR="007308DB" w:rsidRDefault="00F43747">
      <w:pPr>
        <w:pStyle w:val="23"/>
        <w:shd w:val="clear" w:color="auto" w:fill="auto"/>
        <w:ind w:left="20" w:firstLine="560"/>
      </w:pPr>
      <w:r>
        <w:t>Род имен существительных: мужской , женский, средний род).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Мягкий знак (ь) после шипящих в конце слов у существительных женского рода и его отсутствие у существительных мужского рода.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Изменение существительных по падежам. Умение различать падежи по вопросам.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Понятие о 1, 2, 3-м склонениях существительных.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lastRenderedPageBreak/>
        <w:t>Первое склонение имен существительных в единственном числе. Окончания -ы, -и в родительном падеже, окончание -е в дательном и предложном падежах, окончания -ей, -ой в творительном падеже.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Второе склонение имен существительных в единственном числе. Окончания -а, -я в родительном падеже, окончания -у, -ю в дательном падеже, -е в предложном падеже , окончания - ом, -ем в творительном падеже.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Третье склонение имен существительных в единственном числе. Правописание падежных окончаний существительных 3-го склонения. Окончание -и в родительном, дательном и предложном падежах , окончание -ью в творительном падеже 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Синтаксис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Предложение. Главные и второстепенные члены предложения. Предложения нераспространенные и распространенные.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Однородные члены предложения. Однородные подлежащие, сказуемые, второстепенные члены. Перечисление без союзов и с одиночным союзом и. Знаки препинания при однородных членах предложения.</w:t>
      </w:r>
    </w:p>
    <w:p w:rsidR="007308DB" w:rsidRDefault="00F43747">
      <w:pPr>
        <w:pStyle w:val="23"/>
        <w:shd w:val="clear" w:color="auto" w:fill="auto"/>
        <w:ind w:left="20" w:right="20" w:firstLine="560"/>
        <w:jc w:val="left"/>
      </w:pPr>
      <w:r>
        <w:rPr>
          <w:rStyle w:val="a5"/>
        </w:rPr>
        <w:t xml:space="preserve">Развитие речи, работа с текстом </w:t>
      </w:r>
      <w: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Изложение по предложенному учителем плану (примерная тематика: из жизни животных, школьные дела, поступки обучающихся).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Составление предложений и рассказа по вопросам учителя, по картине, серии картин, материалам наблюдений.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Деловое письмо</w:t>
      </w:r>
    </w:p>
    <w:p w:rsidR="007308DB" w:rsidRDefault="00F43747">
      <w:pPr>
        <w:pStyle w:val="23"/>
        <w:shd w:val="clear" w:color="auto" w:fill="auto"/>
        <w:ind w:left="20" w:firstLine="560"/>
      </w:pPr>
      <w:r>
        <w:t>Записка, адрес на открытке и конверте, поздравительная открытка, письмо родителям.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Повторение пройденного за год.</w:t>
      </w:r>
    </w:p>
    <w:p w:rsidR="007308DB" w:rsidRDefault="00F43747">
      <w:pPr>
        <w:pStyle w:val="50"/>
        <w:numPr>
          <w:ilvl w:val="0"/>
          <w:numId w:val="7"/>
        </w:numPr>
        <w:shd w:val="clear" w:color="auto" w:fill="auto"/>
        <w:tabs>
          <w:tab w:val="left" w:pos="5182"/>
        </w:tabs>
        <w:ind w:left="5000"/>
        <w:jc w:val="left"/>
      </w:pPr>
      <w:r>
        <w:t>класс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Повторение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Главные и второстепенные члены предложения. Предложения нераспространенные и распространенные. Однородные члены предложения. Знаки препинания при однородных членах.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Фонетика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Звуки и буквы. Алфавит. Звуки гласные и согласные. Правописание безударных гласных, звонких и глухих согласных. Слова с разделительным </w:t>
      </w:r>
      <w:r>
        <w:rPr>
          <w:rStyle w:val="a5"/>
        </w:rPr>
        <w:t xml:space="preserve">ь. </w:t>
      </w:r>
      <w:r>
        <w:t>Двойные и непроизносимые согласные.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Морфология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rPr>
          <w:rStyle w:val="a7"/>
        </w:rPr>
        <w:t>Состав слова.</w:t>
      </w:r>
      <w:r>
        <w:rPr>
          <w:rStyle w:val="12"/>
        </w:rPr>
        <w:t xml:space="preserve"> </w:t>
      </w:r>
      <w:r>
        <w:t>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Непроверяемые гласные и согласные в корне слов.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Правописание приставок. Приставка и предлог. Разделительный ъ.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Части речи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rPr>
          <w:rStyle w:val="a7"/>
        </w:rPr>
        <w:t>Имя существительное.</w:t>
      </w:r>
      <w:r>
        <w:rPr>
          <w:rStyle w:val="12"/>
        </w:rPr>
        <w:t xml:space="preserve"> </w:t>
      </w:r>
      <w:r>
        <w:t>Значение имени существительного и его основные грамматические признаки: род, число, падеж.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Правописание падежных окончаний имен существительных единственного числа.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Знакомство с именами существительными, употребляемыми только в единственном или только во множественном числе.</w:t>
      </w:r>
    </w:p>
    <w:p w:rsidR="007308DB" w:rsidRDefault="00F43747">
      <w:pPr>
        <w:pStyle w:val="23"/>
        <w:shd w:val="clear" w:color="auto" w:fill="auto"/>
        <w:ind w:left="20" w:firstLine="560"/>
      </w:pPr>
      <w:r>
        <w:rPr>
          <w:rStyle w:val="a7"/>
        </w:rPr>
        <w:t>Имя прилагательное.</w:t>
      </w:r>
      <w:r>
        <w:rPr>
          <w:rStyle w:val="12"/>
        </w:rPr>
        <w:t xml:space="preserve"> </w:t>
      </w:r>
      <w:r>
        <w:t>Понятие об имени прилагательном. Значение имени прилагательного в</w:t>
      </w:r>
    </w:p>
    <w:p w:rsidR="007308DB" w:rsidRDefault="00F43747">
      <w:pPr>
        <w:pStyle w:val="23"/>
        <w:shd w:val="clear" w:color="auto" w:fill="auto"/>
        <w:ind w:left="20"/>
        <w:jc w:val="left"/>
      </w:pPr>
      <w:r>
        <w:t>речи.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Правописание падежных окончаний имен прилагательных в единственном и множественном </w:t>
      </w:r>
      <w:r>
        <w:lastRenderedPageBreak/>
        <w:t>числе.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Синтаксис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Простое предложение. Простые предложения с однородными членами.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 xml:space="preserve">Главные и второстепенные члены предложения в качестве однородных. Перечисление без союзов, с одиночным союзом </w:t>
      </w:r>
      <w:r>
        <w:rPr>
          <w:rStyle w:val="a5"/>
        </w:rPr>
        <w:t xml:space="preserve">и, </w:t>
      </w:r>
      <w:r>
        <w:t xml:space="preserve">с союзами </w:t>
      </w:r>
      <w:r>
        <w:rPr>
          <w:rStyle w:val="a5"/>
        </w:rPr>
        <w:t xml:space="preserve">а,но. </w:t>
      </w:r>
      <w:r>
        <w:t>Знаки препинания при однородных членах.</w:t>
      </w:r>
    </w:p>
    <w:p w:rsidR="007308DB" w:rsidRDefault="00F43747">
      <w:pPr>
        <w:pStyle w:val="23"/>
        <w:shd w:val="clear" w:color="auto" w:fill="auto"/>
        <w:ind w:left="20" w:firstLine="560"/>
      </w:pPr>
      <w:r>
        <w:t xml:space="preserve">Сложное предложение. Знаки препинания в сложных предложениях с союзами </w:t>
      </w:r>
      <w:r>
        <w:rPr>
          <w:rStyle w:val="a5"/>
        </w:rPr>
        <w:t>и, а,но.</w:t>
      </w:r>
    </w:p>
    <w:p w:rsidR="007308DB" w:rsidRDefault="00F43747">
      <w:pPr>
        <w:pStyle w:val="23"/>
        <w:shd w:val="clear" w:color="auto" w:fill="auto"/>
        <w:ind w:left="20" w:firstLine="560"/>
      </w:pPr>
      <w:r>
        <w:t>Предложения с обращением. Знаки препинания при обращении.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Развитие речи, работа с текстом</w:t>
      </w:r>
    </w:p>
    <w:p w:rsidR="007308DB" w:rsidRDefault="00F43747">
      <w:pPr>
        <w:pStyle w:val="23"/>
        <w:shd w:val="clear" w:color="auto" w:fill="auto"/>
        <w:ind w:left="20" w:firstLine="560"/>
      </w:pPr>
      <w:r>
        <w:t>Работа с деформированным текстом.</w:t>
      </w:r>
    </w:p>
    <w:p w:rsidR="007308DB" w:rsidRDefault="00F43747">
      <w:pPr>
        <w:pStyle w:val="23"/>
        <w:shd w:val="clear" w:color="auto" w:fill="auto"/>
        <w:ind w:left="20" w:firstLine="560"/>
      </w:pPr>
      <w:r>
        <w:t>Распространение текста путем включения в него имен прилагательных.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Изложение рассказа по коллективно составленному плану (тематика: общественные дела, достойный поступок товарища и т. д.).</w:t>
      </w:r>
    </w:p>
    <w:p w:rsidR="007308DB" w:rsidRDefault="00F43747">
      <w:pPr>
        <w:pStyle w:val="23"/>
        <w:shd w:val="clear" w:color="auto" w:fill="auto"/>
        <w:ind w:left="20" w:firstLine="560"/>
      </w:pPr>
      <w:r>
        <w:t>Составление рассказа по картине по коллективно составленному плану.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Составление рассказа по картине и данному началу с включением в рассказ имен прилагательных.</w:t>
      </w:r>
    </w:p>
    <w:p w:rsidR="007308DB" w:rsidRDefault="00F43747">
      <w:pPr>
        <w:pStyle w:val="23"/>
        <w:shd w:val="clear" w:color="auto" w:fill="auto"/>
        <w:ind w:left="20" w:firstLine="560"/>
      </w:pPr>
      <w:r>
        <w:t>Составление рассказа по опорным словам и данному плану.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7308DB" w:rsidRDefault="00F43747">
      <w:pPr>
        <w:pStyle w:val="50"/>
        <w:shd w:val="clear" w:color="auto" w:fill="auto"/>
        <w:ind w:left="20" w:firstLine="560"/>
        <w:jc w:val="both"/>
      </w:pPr>
      <w:r>
        <w:t>Деловое письмо</w:t>
      </w:r>
    </w:p>
    <w:p w:rsidR="007308DB" w:rsidRDefault="00F43747">
      <w:pPr>
        <w:pStyle w:val="23"/>
        <w:shd w:val="clear" w:color="auto" w:fill="auto"/>
        <w:ind w:left="20" w:right="20" w:firstLine="560"/>
      </w:pPr>
      <w:r>
        <w:t>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7308DB" w:rsidRDefault="00F43747">
      <w:pPr>
        <w:pStyle w:val="60"/>
        <w:shd w:val="clear" w:color="auto" w:fill="auto"/>
        <w:ind w:left="20" w:firstLine="560"/>
        <w:jc w:val="both"/>
      </w:pPr>
      <w:r>
        <w:t>Повторение пройденного за год.</w:t>
      </w:r>
    </w:p>
    <w:p w:rsidR="007308DB" w:rsidRDefault="00F43747">
      <w:pPr>
        <w:pStyle w:val="50"/>
        <w:shd w:val="clear" w:color="auto" w:fill="auto"/>
        <w:ind w:left="580"/>
        <w:jc w:val="both"/>
      </w:pPr>
      <w:r>
        <w:t>Описание материально - технического обеспечения образовательной деятельности</w:t>
      </w:r>
    </w:p>
    <w:p w:rsidR="007308DB" w:rsidRDefault="00F43747">
      <w:pPr>
        <w:pStyle w:val="23"/>
        <w:shd w:val="clear" w:color="auto" w:fill="auto"/>
        <w:ind w:right="100"/>
        <w:jc w:val="center"/>
      </w:pPr>
      <w:r>
        <w:t>на 2021 - 2022 уч.год</w:t>
      </w:r>
    </w:p>
    <w:p w:rsidR="007308DB" w:rsidRDefault="00F43747">
      <w:pPr>
        <w:pStyle w:val="23"/>
        <w:numPr>
          <w:ilvl w:val="0"/>
          <w:numId w:val="8"/>
        </w:numPr>
        <w:shd w:val="clear" w:color="auto" w:fill="auto"/>
        <w:tabs>
          <w:tab w:val="left" w:pos="163"/>
        </w:tabs>
        <w:ind w:right="100"/>
        <w:jc w:val="center"/>
      </w:pPr>
      <w:r>
        <w:t>класс</w:t>
      </w:r>
    </w:p>
    <w:p w:rsidR="007308DB" w:rsidRDefault="00F43747">
      <w:pPr>
        <w:pStyle w:val="23"/>
        <w:numPr>
          <w:ilvl w:val="0"/>
          <w:numId w:val="9"/>
        </w:numPr>
        <w:shd w:val="clear" w:color="auto" w:fill="auto"/>
        <w:tabs>
          <w:tab w:val="left" w:pos="916"/>
        </w:tabs>
        <w:ind w:left="580" w:right="360"/>
        <w:jc w:val="left"/>
      </w:pPr>
      <w:r>
        <w:t>Учебник для образовательных организаций, реализующих адаптированные основные общеобразовательные программы. Букварь. 1 класс. А.К. Аксёнова, С.В. Комарова, М.И. Шишкова, 2020г.</w:t>
      </w:r>
    </w:p>
    <w:p w:rsidR="007308DB" w:rsidRDefault="00F43747">
      <w:pPr>
        <w:pStyle w:val="23"/>
        <w:numPr>
          <w:ilvl w:val="0"/>
          <w:numId w:val="9"/>
        </w:numPr>
        <w:shd w:val="clear" w:color="auto" w:fill="auto"/>
        <w:tabs>
          <w:tab w:val="left" w:pos="935"/>
        </w:tabs>
        <w:ind w:left="580" w:right="360"/>
        <w:jc w:val="left"/>
      </w:pPr>
      <w:r>
        <w:t>Прописи для образовательных организаций, реализующих адаптированные основные общеобразовательные программы. Букварь. 1 класс. А.К. Аксёнова, С.В.Комарова, М.И.Шишкова.</w:t>
      </w:r>
    </w:p>
    <w:p w:rsidR="007308DB" w:rsidRDefault="00F43747">
      <w:pPr>
        <w:pStyle w:val="23"/>
        <w:numPr>
          <w:ilvl w:val="0"/>
          <w:numId w:val="9"/>
        </w:numPr>
        <w:shd w:val="clear" w:color="auto" w:fill="auto"/>
        <w:tabs>
          <w:tab w:val="left" w:pos="935"/>
        </w:tabs>
        <w:ind w:left="580" w:right="20"/>
      </w:pPr>
      <w:r>
        <w:t>Дидактический материал для образовательных организаций, реализующих адаптированные основные общеобразовательные программы. Букварь. 1 класс. А.К. Аксёнова,</w:t>
      </w:r>
    </w:p>
    <w:p w:rsidR="007308DB" w:rsidRDefault="00F43747">
      <w:pPr>
        <w:pStyle w:val="23"/>
        <w:shd w:val="clear" w:color="auto" w:fill="auto"/>
        <w:ind w:left="580"/>
      </w:pPr>
      <w:r>
        <w:t>С.В.Комарова, М.И.Шишкова.</w:t>
      </w:r>
    </w:p>
    <w:p w:rsidR="007308DB" w:rsidRDefault="00F43747">
      <w:pPr>
        <w:pStyle w:val="23"/>
        <w:numPr>
          <w:ilvl w:val="0"/>
          <w:numId w:val="8"/>
        </w:numPr>
        <w:shd w:val="clear" w:color="auto" w:fill="auto"/>
        <w:tabs>
          <w:tab w:val="left" w:pos="187"/>
        </w:tabs>
        <w:ind w:right="100"/>
        <w:jc w:val="center"/>
      </w:pPr>
      <w:r>
        <w:t>класс</w:t>
      </w:r>
    </w:p>
    <w:p w:rsidR="007308DB" w:rsidRDefault="00F43747">
      <w:pPr>
        <w:pStyle w:val="23"/>
        <w:numPr>
          <w:ilvl w:val="0"/>
          <w:numId w:val="10"/>
        </w:numPr>
        <w:shd w:val="clear" w:color="auto" w:fill="auto"/>
        <w:tabs>
          <w:tab w:val="left" w:pos="916"/>
        </w:tabs>
        <w:ind w:left="580" w:right="20"/>
      </w:pPr>
      <w:r>
        <w:t>Учебник для специальных (коррекционных) образовательных учреждений VIII вида. Русский язык. 2 класс. Э.В.Якубовская, Я.В.Коршунова, 2021г.</w:t>
      </w:r>
    </w:p>
    <w:p w:rsidR="007308DB" w:rsidRDefault="00F43747">
      <w:pPr>
        <w:pStyle w:val="23"/>
        <w:numPr>
          <w:ilvl w:val="0"/>
          <w:numId w:val="10"/>
        </w:numPr>
        <w:shd w:val="clear" w:color="auto" w:fill="auto"/>
        <w:tabs>
          <w:tab w:val="left" w:pos="945"/>
        </w:tabs>
        <w:ind w:left="580" w:right="20"/>
      </w:pPr>
      <w:r>
        <w:t>Тетрадь по русскому языку. Пособие для учащихся 2 класса специальных (коррекционных) образовательных учреждений VIII вида. Э.В.Якубовская, Н.В. Павлова</w:t>
      </w:r>
    </w:p>
    <w:p w:rsidR="007308DB" w:rsidRDefault="00F43747">
      <w:pPr>
        <w:pStyle w:val="23"/>
        <w:numPr>
          <w:ilvl w:val="0"/>
          <w:numId w:val="10"/>
        </w:numPr>
        <w:shd w:val="clear" w:color="auto" w:fill="auto"/>
        <w:tabs>
          <w:tab w:val="left" w:pos="930"/>
        </w:tabs>
        <w:ind w:left="580" w:right="20"/>
      </w:pPr>
      <w:r>
        <w:t>Методические рекомендации. Русский язык. 1-4 классы специальных (коррекционных) образовательных учреждений VIII вида. Аксёнова А.К., Ильина С.Ю.</w:t>
      </w:r>
    </w:p>
    <w:p w:rsidR="007308DB" w:rsidRDefault="00F43747">
      <w:pPr>
        <w:pStyle w:val="23"/>
        <w:numPr>
          <w:ilvl w:val="0"/>
          <w:numId w:val="8"/>
        </w:numPr>
        <w:shd w:val="clear" w:color="auto" w:fill="auto"/>
        <w:tabs>
          <w:tab w:val="left" w:pos="182"/>
        </w:tabs>
        <w:ind w:right="100"/>
        <w:jc w:val="center"/>
      </w:pPr>
      <w:r>
        <w:t>класс</w:t>
      </w:r>
    </w:p>
    <w:p w:rsidR="007308DB" w:rsidRDefault="00F43747">
      <w:pPr>
        <w:pStyle w:val="23"/>
        <w:numPr>
          <w:ilvl w:val="0"/>
          <w:numId w:val="11"/>
        </w:numPr>
        <w:shd w:val="clear" w:color="auto" w:fill="auto"/>
        <w:tabs>
          <w:tab w:val="left" w:pos="916"/>
        </w:tabs>
        <w:ind w:left="580" w:right="20"/>
        <w:jc w:val="left"/>
      </w:pPr>
      <w:r>
        <w:t>Учебник для образовательных организаций, реализующих адаптированные основные общеобразовательные программы. Русский язык. 3 класс. Э.В.Якубовская, Я.В .Коршунова, 2021г.</w:t>
      </w:r>
    </w:p>
    <w:p w:rsidR="007308DB" w:rsidRDefault="00F43747">
      <w:pPr>
        <w:pStyle w:val="23"/>
        <w:numPr>
          <w:ilvl w:val="0"/>
          <w:numId w:val="11"/>
        </w:numPr>
        <w:shd w:val="clear" w:color="auto" w:fill="auto"/>
        <w:tabs>
          <w:tab w:val="left" w:pos="935"/>
        </w:tabs>
        <w:ind w:left="580" w:right="20"/>
        <w:jc w:val="left"/>
      </w:pPr>
      <w:r>
        <w:t>Методические рекомендации. Русский язык. 1-4 классы специальных (коррекционных) образовательных учреждений VIII вида. Аксёнова А.К., Ильина С.Ю.</w:t>
      </w:r>
    </w:p>
    <w:p w:rsidR="007308DB" w:rsidRDefault="00F43747">
      <w:pPr>
        <w:pStyle w:val="23"/>
        <w:numPr>
          <w:ilvl w:val="0"/>
          <w:numId w:val="8"/>
        </w:numPr>
        <w:shd w:val="clear" w:color="auto" w:fill="auto"/>
        <w:tabs>
          <w:tab w:val="left" w:pos="187"/>
        </w:tabs>
        <w:ind w:right="100"/>
        <w:jc w:val="center"/>
      </w:pPr>
      <w:r>
        <w:t>класс</w:t>
      </w:r>
    </w:p>
    <w:p w:rsidR="007308DB" w:rsidRDefault="00F43747">
      <w:pPr>
        <w:pStyle w:val="23"/>
        <w:numPr>
          <w:ilvl w:val="0"/>
          <w:numId w:val="12"/>
        </w:numPr>
        <w:shd w:val="clear" w:color="auto" w:fill="auto"/>
        <w:tabs>
          <w:tab w:val="left" w:pos="916"/>
        </w:tabs>
        <w:ind w:left="580" w:right="20"/>
      </w:pPr>
      <w:r>
        <w:t>Учебник для образовательных организаций, реализующих адаптированные основные общеобразовательные программы. Русский язык. 4 класс. Э.В.Якубовская, Я.В.Коршунова, 2018г.</w:t>
      </w:r>
    </w:p>
    <w:p w:rsidR="007308DB" w:rsidRDefault="00F43747">
      <w:pPr>
        <w:pStyle w:val="23"/>
        <w:numPr>
          <w:ilvl w:val="0"/>
          <w:numId w:val="12"/>
        </w:numPr>
        <w:shd w:val="clear" w:color="auto" w:fill="auto"/>
        <w:tabs>
          <w:tab w:val="left" w:pos="935"/>
        </w:tabs>
        <w:spacing w:after="240"/>
        <w:ind w:left="580" w:right="20"/>
      </w:pPr>
      <w:r>
        <w:t>Методические рекомендации. Русский язык. 1-4 классы специальных (коррекционных) образовательных учреждений VIII вида. Аксёнова А.К., Ильина С.Ю.</w:t>
      </w:r>
    </w:p>
    <w:p w:rsidR="000609EA" w:rsidRDefault="000609EA" w:rsidP="000609EA">
      <w:pPr>
        <w:pStyle w:val="23"/>
        <w:shd w:val="clear" w:color="auto" w:fill="auto"/>
        <w:tabs>
          <w:tab w:val="left" w:pos="935"/>
        </w:tabs>
        <w:spacing w:after="240"/>
        <w:ind w:left="580" w:right="20"/>
      </w:pPr>
    </w:p>
    <w:p w:rsidR="007308DB" w:rsidRDefault="00F43747">
      <w:pPr>
        <w:pStyle w:val="a9"/>
        <w:numPr>
          <w:ilvl w:val="0"/>
          <w:numId w:val="8"/>
        </w:numPr>
        <w:shd w:val="clear" w:color="auto" w:fill="auto"/>
        <w:tabs>
          <w:tab w:val="left" w:pos="178"/>
        </w:tabs>
        <w:spacing w:before="0"/>
        <w:ind w:right="10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класс</w:t>
      </w:r>
    </w:p>
    <w:p w:rsidR="007308DB" w:rsidRDefault="00F43747">
      <w:pPr>
        <w:pStyle w:val="a9"/>
        <w:numPr>
          <w:ilvl w:val="0"/>
          <w:numId w:val="13"/>
        </w:numPr>
        <w:shd w:val="clear" w:color="auto" w:fill="auto"/>
        <w:tabs>
          <w:tab w:val="left" w:pos="916"/>
        </w:tabs>
        <w:spacing w:before="0"/>
        <w:ind w:left="580" w:right="20"/>
        <w:jc w:val="both"/>
      </w:pPr>
      <w:r>
        <w:t>Учебник для образовательных организаций, реализующих адаптированные основные общеобразовательные программы. Русский язык. 5 класс. Э.В.Якубовская, Н.Г.Галунчикова, 2019г.</w:t>
      </w:r>
    </w:p>
    <w:p w:rsidR="007308DB" w:rsidRDefault="00F43747">
      <w:pPr>
        <w:pStyle w:val="a9"/>
        <w:numPr>
          <w:ilvl w:val="0"/>
          <w:numId w:val="8"/>
        </w:numPr>
        <w:shd w:val="clear" w:color="auto" w:fill="auto"/>
        <w:tabs>
          <w:tab w:val="right" w:pos="5160"/>
        </w:tabs>
        <w:spacing w:before="0"/>
        <w:ind w:left="4440"/>
        <w:jc w:val="left"/>
      </w:pPr>
      <w:r>
        <w:t>класс</w:t>
      </w:r>
    </w:p>
    <w:p w:rsidR="007308DB" w:rsidRDefault="00F43747">
      <w:pPr>
        <w:pStyle w:val="a9"/>
        <w:numPr>
          <w:ilvl w:val="0"/>
          <w:numId w:val="13"/>
        </w:numPr>
        <w:shd w:val="clear" w:color="auto" w:fill="auto"/>
        <w:tabs>
          <w:tab w:val="left" w:pos="940"/>
        </w:tabs>
        <w:spacing w:before="0"/>
        <w:ind w:left="580" w:right="20"/>
        <w:jc w:val="both"/>
      </w:pPr>
      <w:r>
        <w:t>Учебник для образовательных организаций, реализующих адаптированные основные общеобразовательные программы. Русский язык. 6 класс. Э.В.Якубовская, Н.Г. Галунчикова, 2019г.</w:t>
      </w:r>
    </w:p>
    <w:p w:rsidR="007308DB" w:rsidRDefault="00F43747" w:rsidP="000609EA">
      <w:pPr>
        <w:pStyle w:val="a9"/>
        <w:numPr>
          <w:ilvl w:val="0"/>
          <w:numId w:val="8"/>
        </w:numPr>
        <w:shd w:val="clear" w:color="auto" w:fill="auto"/>
        <w:tabs>
          <w:tab w:val="right" w:pos="5160"/>
        </w:tabs>
        <w:spacing w:before="0"/>
        <w:ind w:left="4440"/>
        <w:jc w:val="left"/>
      </w:pPr>
      <w:r>
        <w:t>класс</w:t>
      </w:r>
      <w:r>
        <w:fldChar w:fldCharType="end"/>
      </w:r>
    </w:p>
    <w:sectPr w:rsidR="007308DB">
      <w:pgSz w:w="11909" w:h="16838"/>
      <w:pgMar w:top="549" w:right="845" w:bottom="549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E1" w:rsidRDefault="00A547E1">
      <w:r>
        <w:separator/>
      </w:r>
    </w:p>
  </w:endnote>
  <w:endnote w:type="continuationSeparator" w:id="0">
    <w:p w:rsidR="00A547E1" w:rsidRDefault="00A5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E1" w:rsidRDefault="00A547E1"/>
  </w:footnote>
  <w:footnote w:type="continuationSeparator" w:id="0">
    <w:p w:rsidR="00A547E1" w:rsidRDefault="00A54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192"/>
    <w:multiLevelType w:val="multilevel"/>
    <w:tmpl w:val="9644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D3D6C"/>
    <w:multiLevelType w:val="multilevel"/>
    <w:tmpl w:val="23827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34379"/>
    <w:multiLevelType w:val="multilevel"/>
    <w:tmpl w:val="692E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C14FC"/>
    <w:multiLevelType w:val="multilevel"/>
    <w:tmpl w:val="8BB2C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F23F2"/>
    <w:multiLevelType w:val="multilevel"/>
    <w:tmpl w:val="43DEFC9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5447F"/>
    <w:multiLevelType w:val="multilevel"/>
    <w:tmpl w:val="F7041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E5C5B"/>
    <w:multiLevelType w:val="multilevel"/>
    <w:tmpl w:val="B21C6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2E6687"/>
    <w:multiLevelType w:val="multilevel"/>
    <w:tmpl w:val="508EB4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D443E"/>
    <w:multiLevelType w:val="multilevel"/>
    <w:tmpl w:val="5F26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2531B8"/>
    <w:multiLevelType w:val="multilevel"/>
    <w:tmpl w:val="24927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AA7037"/>
    <w:multiLevelType w:val="multilevel"/>
    <w:tmpl w:val="97DEB9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3364FC"/>
    <w:multiLevelType w:val="multilevel"/>
    <w:tmpl w:val="D362FC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4F2D1C"/>
    <w:multiLevelType w:val="multilevel"/>
    <w:tmpl w:val="B21A34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DB"/>
    <w:rsid w:val="000609EA"/>
    <w:rsid w:val="007308DB"/>
    <w:rsid w:val="008F2370"/>
    <w:rsid w:val="00A547E1"/>
    <w:rsid w:val="00E03E66"/>
    <w:rsid w:val="00F4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D55"/>
  <w15:docId w15:val="{22D928C9-0774-463E-843E-406CE7D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ind w:firstLine="344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457" w:lineRule="exac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No Spacing"/>
    <w:uiPriority w:val="1"/>
    <w:qFormat/>
    <w:rsid w:val="000609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INO</cp:lastModifiedBy>
  <cp:revision>2</cp:revision>
  <dcterms:created xsi:type="dcterms:W3CDTF">2021-12-22T06:28:00Z</dcterms:created>
  <dcterms:modified xsi:type="dcterms:W3CDTF">2021-12-22T06:28:00Z</dcterms:modified>
</cp:coreProperties>
</file>